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14" w:rsidRDefault="00963D14" w:rsidP="00963D1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bookmarkStart w:id="0" w:name="_GoBack"/>
      <w:bookmarkEnd w:id="0"/>
    </w:p>
    <w:p w:rsidR="00963D14" w:rsidRPr="009C550A" w:rsidRDefault="00963D14" w:rsidP="00963D1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9C550A">
        <w:rPr>
          <w:bCs/>
          <w:iCs/>
          <w:kern w:val="36"/>
          <w:sz w:val="28"/>
          <w:szCs w:val="28"/>
        </w:rPr>
        <w:t>УТВЕРЖДАЮ</w:t>
      </w:r>
    </w:p>
    <w:p w:rsidR="00963D14" w:rsidRPr="009C550A" w:rsidRDefault="00C63234" w:rsidP="00963D1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Директор</w:t>
      </w:r>
      <w:r w:rsidR="00963D14" w:rsidRPr="009C550A">
        <w:rPr>
          <w:bCs/>
          <w:iCs/>
          <w:kern w:val="36"/>
          <w:sz w:val="28"/>
          <w:szCs w:val="28"/>
        </w:rPr>
        <w:t xml:space="preserve"> ГБ</w:t>
      </w:r>
      <w:r>
        <w:rPr>
          <w:bCs/>
          <w:iCs/>
          <w:kern w:val="36"/>
          <w:sz w:val="28"/>
          <w:szCs w:val="28"/>
        </w:rPr>
        <w:t>П</w:t>
      </w:r>
      <w:r w:rsidR="00963D14" w:rsidRPr="009C550A">
        <w:rPr>
          <w:bCs/>
          <w:iCs/>
          <w:kern w:val="36"/>
          <w:sz w:val="28"/>
          <w:szCs w:val="28"/>
        </w:rPr>
        <w:t xml:space="preserve">ОУ </w:t>
      </w:r>
      <w:r w:rsidRPr="009C550A">
        <w:rPr>
          <w:bCs/>
          <w:iCs/>
          <w:kern w:val="36"/>
          <w:sz w:val="28"/>
          <w:szCs w:val="28"/>
        </w:rPr>
        <w:t>КК</w:t>
      </w:r>
      <w:r>
        <w:rPr>
          <w:bCs/>
          <w:iCs/>
          <w:kern w:val="36"/>
          <w:sz w:val="28"/>
          <w:szCs w:val="28"/>
        </w:rPr>
        <w:t xml:space="preserve"> ЕПК</w:t>
      </w:r>
    </w:p>
    <w:p w:rsidR="00963D14" w:rsidRPr="009C550A" w:rsidRDefault="00963D14" w:rsidP="00963D1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9C550A">
        <w:rPr>
          <w:bCs/>
          <w:iCs/>
          <w:kern w:val="36"/>
          <w:sz w:val="28"/>
          <w:szCs w:val="28"/>
        </w:rPr>
        <w:t>_____________</w:t>
      </w:r>
      <w:r w:rsidR="00C63234">
        <w:rPr>
          <w:bCs/>
          <w:iCs/>
          <w:kern w:val="36"/>
          <w:sz w:val="28"/>
          <w:szCs w:val="28"/>
        </w:rPr>
        <w:t>_</w:t>
      </w:r>
      <w:r w:rsidRPr="009C550A">
        <w:rPr>
          <w:bCs/>
          <w:iCs/>
          <w:kern w:val="36"/>
          <w:sz w:val="28"/>
          <w:szCs w:val="28"/>
        </w:rPr>
        <w:t xml:space="preserve"> </w:t>
      </w:r>
      <w:r w:rsidR="00C63234">
        <w:rPr>
          <w:bCs/>
          <w:iCs/>
          <w:kern w:val="36"/>
          <w:sz w:val="28"/>
          <w:szCs w:val="28"/>
        </w:rPr>
        <w:t>Т.Е.</w:t>
      </w:r>
      <w:r w:rsidR="00FB4071">
        <w:rPr>
          <w:bCs/>
          <w:iCs/>
          <w:kern w:val="36"/>
          <w:sz w:val="28"/>
          <w:szCs w:val="28"/>
        </w:rPr>
        <w:t xml:space="preserve"> </w:t>
      </w:r>
      <w:r w:rsidR="00C63234">
        <w:rPr>
          <w:bCs/>
          <w:iCs/>
          <w:kern w:val="36"/>
          <w:sz w:val="28"/>
          <w:szCs w:val="28"/>
        </w:rPr>
        <w:t>Виленская</w:t>
      </w:r>
    </w:p>
    <w:p w:rsidR="00963D14" w:rsidRPr="009C550A" w:rsidRDefault="00FB4071" w:rsidP="00963D1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:rsidR="00F005DC" w:rsidRDefault="00F005DC" w:rsidP="00F005DC">
      <w:pPr>
        <w:keepNext/>
        <w:jc w:val="right"/>
        <w:outlineLvl w:val="0"/>
        <w:rPr>
          <w:bCs/>
          <w:iCs/>
          <w:kern w:val="36"/>
          <w:sz w:val="28"/>
          <w:szCs w:val="28"/>
        </w:rPr>
      </w:pPr>
    </w:p>
    <w:p w:rsidR="00F005DC" w:rsidRDefault="00F005DC" w:rsidP="00F005DC">
      <w:pPr>
        <w:keepNext/>
        <w:spacing w:before="240" w:after="60"/>
        <w:jc w:val="center"/>
        <w:outlineLvl w:val="0"/>
        <w:rPr>
          <w:bCs/>
          <w:iCs/>
          <w:kern w:val="36"/>
          <w:sz w:val="28"/>
          <w:szCs w:val="28"/>
        </w:rPr>
      </w:pPr>
    </w:p>
    <w:p w:rsidR="00F005DC" w:rsidRDefault="00F005DC" w:rsidP="00F005DC">
      <w:pPr>
        <w:keepNext/>
        <w:spacing w:before="240" w:after="60"/>
        <w:jc w:val="center"/>
        <w:outlineLvl w:val="0"/>
        <w:rPr>
          <w:bCs/>
          <w:iCs/>
          <w:kern w:val="36"/>
          <w:sz w:val="28"/>
          <w:szCs w:val="28"/>
        </w:rPr>
      </w:pPr>
    </w:p>
    <w:p w:rsidR="00F005DC" w:rsidRPr="00EF3B56" w:rsidRDefault="00963D14" w:rsidP="00F005DC">
      <w:pPr>
        <w:jc w:val="center"/>
        <w:rPr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</w:t>
      </w:r>
    </w:p>
    <w:p w:rsidR="00F005DC" w:rsidRPr="00EF3B56" w:rsidRDefault="00F005DC" w:rsidP="00F005DC">
      <w:pPr>
        <w:rPr>
          <w:sz w:val="28"/>
          <w:szCs w:val="28"/>
        </w:rPr>
      </w:pPr>
    </w:p>
    <w:p w:rsidR="00F005DC" w:rsidRPr="00AB243D" w:rsidRDefault="00F005DC" w:rsidP="00F005DC">
      <w:pPr>
        <w:jc w:val="center"/>
        <w:rPr>
          <w:b/>
          <w:sz w:val="32"/>
          <w:szCs w:val="32"/>
        </w:rPr>
      </w:pPr>
      <w:r w:rsidRPr="00AB243D">
        <w:rPr>
          <w:b/>
          <w:sz w:val="32"/>
          <w:szCs w:val="32"/>
        </w:rPr>
        <w:t xml:space="preserve">Положение о </w:t>
      </w:r>
      <w:r w:rsidR="00E70012" w:rsidRPr="00AB243D">
        <w:rPr>
          <w:b/>
          <w:sz w:val="32"/>
          <w:szCs w:val="32"/>
        </w:rPr>
        <w:t>Совете</w:t>
      </w:r>
      <w:r w:rsidRPr="00AB243D">
        <w:rPr>
          <w:b/>
          <w:sz w:val="32"/>
          <w:szCs w:val="32"/>
        </w:rPr>
        <w:t xml:space="preserve"> ГБ</w:t>
      </w:r>
      <w:r w:rsidR="00511915">
        <w:rPr>
          <w:b/>
          <w:sz w:val="32"/>
          <w:szCs w:val="32"/>
        </w:rPr>
        <w:t>П</w:t>
      </w:r>
      <w:r w:rsidRPr="00AB243D">
        <w:rPr>
          <w:b/>
          <w:sz w:val="32"/>
          <w:szCs w:val="32"/>
        </w:rPr>
        <w:t xml:space="preserve">ОУ </w:t>
      </w:r>
      <w:r w:rsidR="00511915" w:rsidRPr="00AB243D">
        <w:rPr>
          <w:b/>
          <w:sz w:val="32"/>
          <w:szCs w:val="32"/>
        </w:rPr>
        <w:t xml:space="preserve">КК </w:t>
      </w:r>
      <w:r w:rsidRPr="00AB243D">
        <w:rPr>
          <w:b/>
          <w:sz w:val="32"/>
          <w:szCs w:val="32"/>
        </w:rPr>
        <w:t xml:space="preserve">ЕПК </w:t>
      </w: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AB243D" w:rsidRDefault="00AB243D" w:rsidP="00F005DC">
      <w:pPr>
        <w:jc w:val="center"/>
        <w:rPr>
          <w:b/>
          <w:sz w:val="28"/>
          <w:szCs w:val="28"/>
        </w:rPr>
      </w:pPr>
    </w:p>
    <w:p w:rsidR="00F005DC" w:rsidRDefault="00F005DC" w:rsidP="00F005DC">
      <w:pPr>
        <w:jc w:val="center"/>
        <w:rPr>
          <w:b/>
          <w:sz w:val="28"/>
          <w:szCs w:val="28"/>
        </w:rPr>
      </w:pPr>
    </w:p>
    <w:p w:rsidR="00E70012" w:rsidRDefault="00E70012" w:rsidP="00F005DC">
      <w:pPr>
        <w:jc w:val="center"/>
        <w:rPr>
          <w:b/>
          <w:sz w:val="28"/>
          <w:szCs w:val="28"/>
        </w:rPr>
      </w:pPr>
    </w:p>
    <w:p w:rsidR="00E70012" w:rsidRDefault="00E70012" w:rsidP="00F005DC">
      <w:pPr>
        <w:jc w:val="center"/>
        <w:rPr>
          <w:b/>
          <w:sz w:val="28"/>
          <w:szCs w:val="28"/>
        </w:rPr>
      </w:pPr>
    </w:p>
    <w:p w:rsidR="006B380A" w:rsidRDefault="006B380A" w:rsidP="00F005DC">
      <w:pPr>
        <w:jc w:val="center"/>
        <w:rPr>
          <w:b/>
          <w:sz w:val="28"/>
          <w:szCs w:val="28"/>
        </w:rPr>
      </w:pPr>
    </w:p>
    <w:p w:rsidR="00963D14" w:rsidRDefault="00963D14" w:rsidP="00F005DC">
      <w:pPr>
        <w:keepNext/>
        <w:spacing w:before="240" w:after="60"/>
        <w:jc w:val="center"/>
        <w:outlineLvl w:val="0"/>
        <w:rPr>
          <w:bCs/>
          <w:iCs/>
          <w:kern w:val="36"/>
          <w:sz w:val="28"/>
          <w:szCs w:val="28"/>
        </w:rPr>
      </w:pPr>
    </w:p>
    <w:p w:rsidR="00F005DC" w:rsidRDefault="00F005DC" w:rsidP="00F005DC">
      <w:pPr>
        <w:keepNext/>
        <w:spacing w:before="240" w:after="60"/>
        <w:jc w:val="center"/>
        <w:outlineLvl w:val="0"/>
        <w:rPr>
          <w:bCs/>
          <w:iCs/>
          <w:kern w:val="36"/>
          <w:sz w:val="28"/>
          <w:szCs w:val="28"/>
        </w:rPr>
      </w:pPr>
      <w:r w:rsidRPr="00024068">
        <w:rPr>
          <w:bCs/>
          <w:iCs/>
          <w:kern w:val="36"/>
          <w:sz w:val="28"/>
          <w:szCs w:val="28"/>
        </w:rPr>
        <w:t>201</w:t>
      </w:r>
      <w:r w:rsidR="008E2343">
        <w:rPr>
          <w:bCs/>
          <w:iCs/>
          <w:kern w:val="36"/>
          <w:sz w:val="28"/>
          <w:szCs w:val="28"/>
        </w:rPr>
        <w:t>9</w:t>
      </w:r>
    </w:p>
    <w:tbl>
      <w:tblPr>
        <w:tblW w:w="932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3960"/>
        <w:gridCol w:w="2340"/>
        <w:gridCol w:w="1440"/>
      </w:tblGrid>
      <w:tr w:rsidR="00F005DC">
        <w:tc>
          <w:tcPr>
            <w:tcW w:w="1586" w:type="dxa"/>
          </w:tcPr>
          <w:p w:rsidR="00F005DC" w:rsidRPr="00000D7A" w:rsidRDefault="00F005DC" w:rsidP="008267CC">
            <w:pPr>
              <w:pStyle w:val="a4"/>
              <w:spacing w:before="40"/>
              <w:rPr>
                <w:rFonts w:eastAsia="Times New Roman"/>
                <w:sz w:val="18"/>
              </w:rPr>
            </w:pPr>
          </w:p>
        </w:tc>
        <w:tc>
          <w:tcPr>
            <w:tcW w:w="3960" w:type="dxa"/>
          </w:tcPr>
          <w:p w:rsidR="00F005DC" w:rsidRPr="00000D7A" w:rsidRDefault="00F005DC" w:rsidP="008267CC">
            <w:pPr>
              <w:pStyle w:val="a4"/>
              <w:jc w:val="center"/>
              <w:rPr>
                <w:rFonts w:eastAsia="Times New Roman"/>
                <w:b/>
                <w:i/>
              </w:rPr>
            </w:pPr>
            <w:r w:rsidRPr="00000D7A">
              <w:rPr>
                <w:rFonts w:eastAsia="Times New Roman"/>
                <w:b/>
                <w:i/>
              </w:rPr>
              <w:t>Должность</w:t>
            </w:r>
          </w:p>
        </w:tc>
        <w:tc>
          <w:tcPr>
            <w:tcW w:w="2340" w:type="dxa"/>
          </w:tcPr>
          <w:p w:rsidR="00F005DC" w:rsidRPr="00000D7A" w:rsidRDefault="00FB4071" w:rsidP="008267CC">
            <w:pPr>
              <w:pStyle w:val="a4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Фамилия/</w:t>
            </w:r>
            <w:r w:rsidR="00F005DC" w:rsidRPr="00000D7A">
              <w:rPr>
                <w:rFonts w:eastAsia="Times New Roman"/>
                <w:b/>
                <w:i/>
              </w:rPr>
              <w:t>Подпись</w:t>
            </w:r>
          </w:p>
        </w:tc>
        <w:tc>
          <w:tcPr>
            <w:tcW w:w="1440" w:type="dxa"/>
          </w:tcPr>
          <w:p w:rsidR="00F005DC" w:rsidRPr="00000D7A" w:rsidRDefault="00F005DC" w:rsidP="008267CC">
            <w:pPr>
              <w:pStyle w:val="a4"/>
              <w:jc w:val="center"/>
              <w:rPr>
                <w:rFonts w:eastAsia="Times New Roman"/>
                <w:b/>
                <w:i/>
              </w:rPr>
            </w:pPr>
            <w:r w:rsidRPr="00000D7A">
              <w:rPr>
                <w:rFonts w:eastAsia="Times New Roman"/>
                <w:b/>
                <w:i/>
              </w:rPr>
              <w:t>Дата</w:t>
            </w:r>
          </w:p>
        </w:tc>
      </w:tr>
      <w:tr w:rsidR="00F005DC">
        <w:trPr>
          <w:trHeight w:val="137"/>
        </w:trPr>
        <w:tc>
          <w:tcPr>
            <w:tcW w:w="1586" w:type="dxa"/>
          </w:tcPr>
          <w:p w:rsidR="00F005DC" w:rsidRPr="00000D7A" w:rsidRDefault="00F005DC" w:rsidP="008267CC">
            <w:pPr>
              <w:pStyle w:val="a4"/>
              <w:spacing w:before="20" w:after="20"/>
              <w:rPr>
                <w:rFonts w:eastAsia="Times New Roman"/>
                <w:b/>
                <w:i/>
              </w:rPr>
            </w:pPr>
            <w:r w:rsidRPr="00000D7A">
              <w:rPr>
                <w:rFonts w:eastAsia="Times New Roman"/>
                <w:b/>
                <w:i/>
              </w:rPr>
              <w:t>Разраб</w:t>
            </w:r>
            <w:r w:rsidRPr="00000D7A">
              <w:rPr>
                <w:rFonts w:eastAsia="Times New Roman"/>
                <w:b/>
                <w:i/>
              </w:rPr>
              <w:t>о</w:t>
            </w:r>
            <w:r w:rsidRPr="00000D7A">
              <w:rPr>
                <w:rFonts w:eastAsia="Times New Roman"/>
                <w:b/>
                <w:i/>
              </w:rPr>
              <w:t>тал</w:t>
            </w:r>
          </w:p>
        </w:tc>
        <w:tc>
          <w:tcPr>
            <w:tcW w:w="3960" w:type="dxa"/>
          </w:tcPr>
          <w:p w:rsidR="00F005DC" w:rsidRPr="00000D7A" w:rsidRDefault="00F005DC" w:rsidP="008267CC">
            <w:pPr>
              <w:pStyle w:val="a4"/>
              <w:spacing w:before="20" w:after="20"/>
              <w:rPr>
                <w:rFonts w:eastAsia="Times New Roman"/>
                <w:i/>
              </w:rPr>
            </w:pPr>
            <w:r w:rsidRPr="00000D7A">
              <w:rPr>
                <w:rFonts w:eastAsia="Times New Roman"/>
                <w:i/>
              </w:rPr>
              <w:t>Зам директора по учебно</w:t>
            </w:r>
            <w:r w:rsidR="006B380A" w:rsidRPr="00000D7A">
              <w:rPr>
                <w:rFonts w:eastAsia="Times New Roman"/>
                <w:i/>
              </w:rPr>
              <w:t xml:space="preserve">й </w:t>
            </w:r>
            <w:r w:rsidRPr="00000D7A">
              <w:rPr>
                <w:rFonts w:eastAsia="Times New Roman"/>
                <w:i/>
              </w:rPr>
              <w:t xml:space="preserve"> работе</w:t>
            </w:r>
          </w:p>
        </w:tc>
        <w:tc>
          <w:tcPr>
            <w:tcW w:w="2340" w:type="dxa"/>
          </w:tcPr>
          <w:p w:rsidR="00F005DC" w:rsidRPr="00000D7A" w:rsidRDefault="00F005DC" w:rsidP="008E2343">
            <w:pPr>
              <w:pStyle w:val="a4"/>
              <w:spacing w:before="20" w:after="20"/>
              <w:rPr>
                <w:rFonts w:eastAsia="Times New Roman"/>
                <w:i/>
              </w:rPr>
            </w:pPr>
            <w:r w:rsidRPr="00000D7A">
              <w:rPr>
                <w:rFonts w:eastAsia="Times New Roman"/>
                <w:i/>
              </w:rPr>
              <w:t>Лих С.А</w:t>
            </w:r>
            <w:r w:rsidR="008E2343" w:rsidRPr="00000D7A">
              <w:rPr>
                <w:rFonts w:eastAsia="Times New Roman"/>
                <w:i/>
              </w:rPr>
              <w:t>.</w:t>
            </w:r>
            <w:r w:rsidR="00963D14" w:rsidRPr="00000D7A">
              <w:rPr>
                <w:rFonts w:eastAsia="Times New Roman"/>
                <w:i/>
              </w:rPr>
              <w:t>/</w:t>
            </w:r>
          </w:p>
        </w:tc>
        <w:tc>
          <w:tcPr>
            <w:tcW w:w="1440" w:type="dxa"/>
          </w:tcPr>
          <w:p w:rsidR="00F005DC" w:rsidRPr="00000D7A" w:rsidRDefault="00F005DC" w:rsidP="008267CC">
            <w:pPr>
              <w:pStyle w:val="a4"/>
              <w:spacing w:before="20" w:after="20"/>
              <w:rPr>
                <w:rFonts w:eastAsia="Times New Roman"/>
                <w:i/>
              </w:rPr>
            </w:pPr>
          </w:p>
        </w:tc>
      </w:tr>
    </w:tbl>
    <w:p w:rsidR="00F005DC" w:rsidRPr="00DF76E8" w:rsidRDefault="00F005DC" w:rsidP="00F005DC">
      <w:pPr>
        <w:jc w:val="center"/>
        <w:rPr>
          <w:b/>
          <w:sz w:val="28"/>
          <w:szCs w:val="28"/>
        </w:rPr>
      </w:pPr>
      <w:r w:rsidRPr="00DF76E8">
        <w:rPr>
          <w:b/>
          <w:sz w:val="28"/>
          <w:szCs w:val="28"/>
        </w:rPr>
        <w:lastRenderedPageBreak/>
        <w:t>Лист ознакомления</w:t>
      </w:r>
    </w:p>
    <w:p w:rsidR="00F005DC" w:rsidRDefault="00F005DC" w:rsidP="00F005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1535"/>
        <w:gridCol w:w="2425"/>
      </w:tblGrid>
      <w:tr w:rsidR="00F005DC" w:rsidRPr="00162F6B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Arial Unicode MS"/>
                <w:b/>
              </w:rPr>
            </w:pPr>
            <w:r w:rsidRPr="00162F6B">
              <w:rPr>
                <w:rFonts w:eastAsia="Arial Unicode MS"/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Arial Unicode MS"/>
                <w:b/>
              </w:rPr>
            </w:pPr>
            <w:r w:rsidRPr="00162F6B">
              <w:rPr>
                <w:rFonts w:eastAsia="Arial Unicode MS"/>
                <w:b/>
              </w:rPr>
              <w:t>ФИО</w:t>
            </w: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Arial Unicode MS"/>
                <w:b/>
              </w:rPr>
            </w:pPr>
            <w:r w:rsidRPr="00162F6B">
              <w:rPr>
                <w:rFonts w:eastAsia="Arial Unicode MS"/>
                <w:b/>
              </w:rPr>
              <w:t>Дата</w:t>
            </w: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Arial Unicode MS"/>
                <w:b/>
              </w:rPr>
            </w:pPr>
            <w:r w:rsidRPr="00162F6B">
              <w:rPr>
                <w:rFonts w:eastAsia="Arial Unicode MS"/>
                <w:b/>
              </w:rPr>
              <w:t>Подпись</w:t>
            </w: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</w:tr>
      <w:tr w:rsidR="00E70012" w:rsidRPr="00E70012" w:rsidTr="00162F6B">
        <w:tc>
          <w:tcPr>
            <w:tcW w:w="2448" w:type="dxa"/>
            <w:shd w:val="clear" w:color="auto" w:fill="auto"/>
          </w:tcPr>
          <w:p w:rsidR="00E70012" w:rsidRPr="00162F6B" w:rsidRDefault="00E70012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70012" w:rsidRPr="00162F6B" w:rsidRDefault="00E70012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E70012" w:rsidRPr="00162F6B" w:rsidRDefault="00E70012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E70012" w:rsidRPr="00162F6B" w:rsidRDefault="00E70012" w:rsidP="00162F6B">
            <w:pPr>
              <w:jc w:val="center"/>
              <w:rPr>
                <w:rFonts w:eastAsia="Times New Roman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</w:tr>
      <w:tr w:rsidR="00E70012" w:rsidRPr="00E70012" w:rsidTr="00162F6B">
        <w:tc>
          <w:tcPr>
            <w:tcW w:w="2448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</w:tr>
      <w:tr w:rsidR="00F005DC" w:rsidRPr="00E70012" w:rsidTr="00162F6B">
        <w:tc>
          <w:tcPr>
            <w:tcW w:w="2448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F005DC" w:rsidRPr="00162F6B" w:rsidRDefault="00F005DC" w:rsidP="00E70012">
            <w:pPr>
              <w:rPr>
                <w:rFonts w:ascii="Tahoma" w:eastAsia="Times New Roman" w:hAnsi="Tahoma" w:cs="Tahoma"/>
              </w:rPr>
            </w:pPr>
          </w:p>
        </w:tc>
      </w:tr>
      <w:tr w:rsidR="00E70012" w:rsidRPr="00E70012" w:rsidTr="00162F6B">
        <w:tc>
          <w:tcPr>
            <w:tcW w:w="2448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35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425" w:type="dxa"/>
            <w:shd w:val="clear" w:color="auto" w:fill="auto"/>
          </w:tcPr>
          <w:p w:rsidR="00E70012" w:rsidRPr="00162F6B" w:rsidRDefault="00E70012" w:rsidP="00E70012">
            <w:pPr>
              <w:rPr>
                <w:rFonts w:ascii="Tahoma" w:eastAsia="Times New Roman" w:hAnsi="Tahoma" w:cs="Tahoma"/>
              </w:rPr>
            </w:pPr>
          </w:p>
        </w:tc>
      </w:tr>
    </w:tbl>
    <w:p w:rsidR="00F005DC" w:rsidRPr="00DF76E8" w:rsidRDefault="00F005DC" w:rsidP="00F005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F76E8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34"/>
        <w:gridCol w:w="1077"/>
        <w:gridCol w:w="1918"/>
        <w:gridCol w:w="2577"/>
        <w:gridCol w:w="1752"/>
      </w:tblGrid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B4071" w:rsidP="00162F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</w:t>
            </w:r>
            <w:r w:rsidR="00F005DC" w:rsidRPr="00162F6B">
              <w:rPr>
                <w:rFonts w:eastAsia="Times New Roman"/>
                <w:b/>
              </w:rPr>
              <w:t>/п</w:t>
            </w: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  <w:b/>
              </w:rPr>
            </w:pPr>
            <w:r w:rsidRPr="00162F6B">
              <w:rPr>
                <w:rFonts w:eastAsia="Times New Roman"/>
                <w:b/>
              </w:rPr>
              <w:t>Дата внесения изменений</w:t>
            </w: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  <w:b/>
              </w:rPr>
            </w:pPr>
            <w:r w:rsidRPr="00162F6B">
              <w:rPr>
                <w:rFonts w:eastAsia="Times New Roman"/>
                <w:b/>
              </w:rPr>
              <w:t>Номера листов</w:t>
            </w: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  <w:b/>
              </w:rPr>
            </w:pPr>
            <w:r w:rsidRPr="00162F6B">
              <w:rPr>
                <w:rFonts w:eastAsia="Times New Roman"/>
                <w:b/>
              </w:rPr>
              <w:t>Документ, на основании которого внесено изменение</w:t>
            </w: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162F6B">
            <w:pPr>
              <w:jc w:val="center"/>
              <w:rPr>
                <w:rFonts w:eastAsia="Times New Roman"/>
                <w:b/>
              </w:rPr>
            </w:pPr>
            <w:r w:rsidRPr="00162F6B">
              <w:rPr>
                <w:rFonts w:eastAsia="Times New Roman"/>
                <w:b/>
              </w:rPr>
              <w:t>Краткое содержание изменения</w:t>
            </w:r>
          </w:p>
        </w:tc>
        <w:tc>
          <w:tcPr>
            <w:tcW w:w="1825" w:type="dxa"/>
            <w:shd w:val="clear" w:color="auto" w:fill="auto"/>
          </w:tcPr>
          <w:p w:rsidR="00F005DC" w:rsidRPr="00162F6B" w:rsidRDefault="00FB4071" w:rsidP="00162F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ФИО, п</w:t>
            </w:r>
            <w:r w:rsidR="00F005DC" w:rsidRPr="00162F6B">
              <w:rPr>
                <w:rFonts w:eastAsia="Times New Roman"/>
                <w:b/>
              </w:rPr>
              <w:t>одпись</w:t>
            </w: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  <w:tr w:rsidR="00F005DC" w:rsidRPr="00162F6B" w:rsidTr="00162F6B">
        <w:trPr>
          <w:jc w:val="center"/>
        </w:trPr>
        <w:tc>
          <w:tcPr>
            <w:tcW w:w="72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DC" w:rsidRPr="00162F6B" w:rsidRDefault="00F005DC" w:rsidP="00E70012">
            <w:pPr>
              <w:rPr>
                <w:rFonts w:eastAsia="Times New Roman"/>
                <w:sz w:val="28"/>
                <w:szCs w:val="16"/>
              </w:rPr>
            </w:pPr>
          </w:p>
        </w:tc>
      </w:tr>
    </w:tbl>
    <w:p w:rsidR="003E0DCA" w:rsidRPr="007F5144" w:rsidRDefault="00E70012" w:rsidP="0048025F">
      <w:pPr>
        <w:pStyle w:val="10"/>
        <w:tabs>
          <w:tab w:val="left" w:pos="993"/>
          <w:tab w:val="left" w:pos="6220"/>
        </w:tabs>
        <w:suppressAutoHyphens/>
        <w:spacing w:line="240" w:lineRule="auto"/>
        <w:ind w:firstLine="851"/>
        <w:rPr>
          <w:sz w:val="28"/>
          <w:szCs w:val="28"/>
        </w:rPr>
      </w:pPr>
      <w:r w:rsidRPr="007F5144">
        <w:rPr>
          <w:b/>
          <w:sz w:val="28"/>
          <w:szCs w:val="28"/>
        </w:rPr>
        <w:lastRenderedPageBreak/>
        <w:t>1</w:t>
      </w:r>
      <w:r w:rsidR="003E0DCA" w:rsidRPr="007F5144">
        <w:rPr>
          <w:b/>
          <w:sz w:val="28"/>
          <w:szCs w:val="28"/>
        </w:rPr>
        <w:t>. Общие положения</w:t>
      </w:r>
    </w:p>
    <w:p w:rsidR="003E0DCA" w:rsidRPr="007F5144" w:rsidRDefault="00821C6E" w:rsidP="0048025F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7F5144">
        <w:rPr>
          <w:sz w:val="28"/>
          <w:szCs w:val="28"/>
        </w:rPr>
        <w:t>1.</w:t>
      </w:r>
      <w:r w:rsidR="001601C0" w:rsidRPr="007F5144">
        <w:rPr>
          <w:sz w:val="28"/>
          <w:szCs w:val="28"/>
        </w:rPr>
        <w:t>1</w:t>
      </w:r>
      <w:r w:rsidRPr="007F5144">
        <w:rPr>
          <w:sz w:val="28"/>
          <w:szCs w:val="28"/>
        </w:rPr>
        <w:t xml:space="preserve">. </w:t>
      </w:r>
      <w:r w:rsidR="008D7BCB" w:rsidRPr="007F5144">
        <w:rPr>
          <w:sz w:val="28"/>
          <w:szCs w:val="28"/>
        </w:rPr>
        <w:t xml:space="preserve">Совет </w:t>
      </w:r>
      <w:r w:rsidRPr="007F5144">
        <w:rPr>
          <w:sz w:val="28"/>
          <w:szCs w:val="28"/>
        </w:rPr>
        <w:t>К</w:t>
      </w:r>
      <w:r w:rsidR="008D7BCB" w:rsidRPr="007F5144">
        <w:rPr>
          <w:sz w:val="28"/>
          <w:szCs w:val="28"/>
        </w:rPr>
        <w:t xml:space="preserve">олледжа </w:t>
      </w:r>
      <w:r w:rsidR="003E0DCA" w:rsidRPr="007F5144">
        <w:rPr>
          <w:sz w:val="28"/>
          <w:szCs w:val="28"/>
        </w:rPr>
        <w:t>(далее – Совет) является коллегиальным органом управления, представляет и</w:t>
      </w:r>
      <w:r w:rsidR="003E0DCA" w:rsidRPr="007F5144">
        <w:rPr>
          <w:sz w:val="28"/>
          <w:szCs w:val="28"/>
        </w:rPr>
        <w:t>н</w:t>
      </w:r>
      <w:r w:rsidR="003E0DCA" w:rsidRPr="007F5144">
        <w:rPr>
          <w:sz w:val="28"/>
          <w:szCs w:val="28"/>
        </w:rPr>
        <w:t>тересы всех участников образовательного процесса, реализует принцип госуда</w:t>
      </w:r>
      <w:r w:rsidR="003E0DCA" w:rsidRPr="007F5144">
        <w:rPr>
          <w:sz w:val="28"/>
          <w:szCs w:val="28"/>
        </w:rPr>
        <w:t>р</w:t>
      </w:r>
      <w:r w:rsidR="003E0DCA" w:rsidRPr="007F5144">
        <w:rPr>
          <w:sz w:val="28"/>
          <w:szCs w:val="28"/>
        </w:rPr>
        <w:t>ственно-общественного характера управления образова</w:t>
      </w:r>
      <w:r w:rsidRPr="007F5144">
        <w:rPr>
          <w:sz w:val="28"/>
          <w:szCs w:val="28"/>
        </w:rPr>
        <w:t>тельной организацией</w:t>
      </w:r>
      <w:r w:rsidR="003E0DCA" w:rsidRPr="007F5144">
        <w:rPr>
          <w:sz w:val="28"/>
          <w:szCs w:val="28"/>
        </w:rPr>
        <w:t xml:space="preserve">, имеет управленческие полномочия по решению ряда вопросов функционирования и развития </w:t>
      </w:r>
      <w:r w:rsidR="008E2343">
        <w:rPr>
          <w:sz w:val="28"/>
          <w:szCs w:val="28"/>
        </w:rPr>
        <w:t>государственного бюджетного</w:t>
      </w:r>
      <w:r w:rsidR="008E2343" w:rsidRPr="00ED7F53">
        <w:rPr>
          <w:sz w:val="28"/>
          <w:szCs w:val="28"/>
        </w:rPr>
        <w:t xml:space="preserve"> профессионально</w:t>
      </w:r>
      <w:r w:rsidR="008E2343">
        <w:rPr>
          <w:sz w:val="28"/>
          <w:szCs w:val="28"/>
        </w:rPr>
        <w:t>го</w:t>
      </w:r>
      <w:r w:rsidR="008E2343" w:rsidRPr="00ED7F53">
        <w:rPr>
          <w:sz w:val="28"/>
          <w:szCs w:val="28"/>
        </w:rPr>
        <w:t xml:space="preserve"> образовательно</w:t>
      </w:r>
      <w:r w:rsidR="008E2343">
        <w:rPr>
          <w:sz w:val="28"/>
          <w:szCs w:val="28"/>
        </w:rPr>
        <w:t>го</w:t>
      </w:r>
      <w:r w:rsidR="008E2343" w:rsidRPr="00ED7F53">
        <w:rPr>
          <w:sz w:val="28"/>
          <w:szCs w:val="28"/>
        </w:rPr>
        <w:t xml:space="preserve"> учреждени</w:t>
      </w:r>
      <w:r w:rsidR="008E2343">
        <w:rPr>
          <w:sz w:val="28"/>
          <w:szCs w:val="28"/>
        </w:rPr>
        <w:t>я</w:t>
      </w:r>
      <w:r w:rsidR="008E2343" w:rsidRPr="00ED7F53">
        <w:rPr>
          <w:sz w:val="28"/>
          <w:szCs w:val="28"/>
        </w:rPr>
        <w:t xml:space="preserve"> Краснодарского края «Ейский полипрофильный колледж»</w:t>
      </w:r>
      <w:r w:rsidR="008E2343">
        <w:rPr>
          <w:sz w:val="28"/>
          <w:szCs w:val="28"/>
        </w:rPr>
        <w:t xml:space="preserve"> (далее - ГБПОУ КК ЕПК; Колледж)</w:t>
      </w:r>
      <w:r w:rsidR="003E0DCA" w:rsidRPr="007F5144">
        <w:rPr>
          <w:sz w:val="28"/>
          <w:szCs w:val="28"/>
        </w:rPr>
        <w:t xml:space="preserve">. </w:t>
      </w:r>
    </w:p>
    <w:p w:rsidR="001601C0" w:rsidRPr="007F5144" w:rsidRDefault="001601C0" w:rsidP="0048025F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7F5144">
        <w:rPr>
          <w:sz w:val="28"/>
          <w:szCs w:val="28"/>
        </w:rPr>
        <w:t>1.2. Настоящее Положение определяет состав, основные полномочия</w:t>
      </w:r>
      <w:r w:rsidR="007F5144">
        <w:rPr>
          <w:sz w:val="28"/>
          <w:szCs w:val="28"/>
        </w:rPr>
        <w:t xml:space="preserve"> и порядок деятельности Совета К</w:t>
      </w:r>
      <w:r w:rsidRPr="007F5144">
        <w:rPr>
          <w:sz w:val="28"/>
          <w:szCs w:val="28"/>
        </w:rPr>
        <w:t>олледжа.</w:t>
      </w:r>
    </w:p>
    <w:p w:rsidR="001601C0" w:rsidRPr="007F5144" w:rsidRDefault="001601C0" w:rsidP="0048025F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7F5144">
        <w:rPr>
          <w:sz w:val="28"/>
          <w:szCs w:val="28"/>
        </w:rPr>
        <w:t xml:space="preserve">1.3. </w:t>
      </w:r>
      <w:r w:rsidR="007F5144">
        <w:rPr>
          <w:sz w:val="28"/>
          <w:szCs w:val="28"/>
        </w:rPr>
        <w:t>Совет К</w:t>
      </w:r>
      <w:r w:rsidRPr="007F5144">
        <w:rPr>
          <w:sz w:val="28"/>
          <w:szCs w:val="28"/>
        </w:rPr>
        <w:t>олледжа является выборным представительным</w:t>
      </w:r>
      <w:r w:rsidR="0061122D">
        <w:rPr>
          <w:sz w:val="28"/>
          <w:szCs w:val="28"/>
        </w:rPr>
        <w:t xml:space="preserve"> органом самоуправления, имеющим</w:t>
      </w:r>
      <w:r w:rsidRPr="007F5144">
        <w:rPr>
          <w:sz w:val="28"/>
          <w:szCs w:val="28"/>
        </w:rPr>
        <w:t xml:space="preserve"> управленческие полномочия по утверждению и согласованию вопрос</w:t>
      </w:r>
      <w:r w:rsidR="007F5144">
        <w:rPr>
          <w:sz w:val="28"/>
          <w:szCs w:val="28"/>
        </w:rPr>
        <w:t>ов функционирования и развития К</w:t>
      </w:r>
      <w:r w:rsidRPr="007F5144">
        <w:rPr>
          <w:sz w:val="28"/>
          <w:szCs w:val="28"/>
        </w:rPr>
        <w:t>олледжа.</w:t>
      </w:r>
    </w:p>
    <w:p w:rsidR="001601C0" w:rsidRPr="007F5144" w:rsidRDefault="001601C0" w:rsidP="0048025F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7F5144">
        <w:rPr>
          <w:sz w:val="28"/>
          <w:szCs w:val="28"/>
        </w:rPr>
        <w:t>1.4. Деятельность членов Совета основывается на принципах добр</w:t>
      </w:r>
      <w:r w:rsidRPr="007F5144">
        <w:rPr>
          <w:sz w:val="28"/>
          <w:szCs w:val="28"/>
        </w:rPr>
        <w:t>о</w:t>
      </w:r>
      <w:r w:rsidRPr="007F5144">
        <w:rPr>
          <w:sz w:val="28"/>
          <w:szCs w:val="28"/>
        </w:rPr>
        <w:t>вольности участия в его работе, коллегиальности принятия решений, гласности.</w:t>
      </w:r>
    </w:p>
    <w:p w:rsidR="00971BCF" w:rsidRPr="007F5144" w:rsidRDefault="00971BCF" w:rsidP="0048025F">
      <w:pPr>
        <w:tabs>
          <w:tab w:val="left" w:pos="993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7F5144">
        <w:rPr>
          <w:sz w:val="28"/>
          <w:szCs w:val="28"/>
        </w:rPr>
        <w:t>1</w:t>
      </w:r>
      <w:r w:rsidR="0061122D">
        <w:rPr>
          <w:sz w:val="28"/>
          <w:szCs w:val="28"/>
        </w:rPr>
        <w:t>.5. Главными целями Совета являю</w:t>
      </w:r>
      <w:r w:rsidRPr="007F5144">
        <w:rPr>
          <w:sz w:val="28"/>
          <w:szCs w:val="28"/>
        </w:rPr>
        <w:t>тся</w:t>
      </w:r>
      <w:r w:rsidR="007F5144" w:rsidRPr="007F5144">
        <w:rPr>
          <w:sz w:val="28"/>
          <w:szCs w:val="28"/>
        </w:rPr>
        <w:t xml:space="preserve"> </w:t>
      </w:r>
      <w:r w:rsidRPr="007F5144">
        <w:rPr>
          <w:color w:val="000000"/>
          <w:sz w:val="28"/>
          <w:szCs w:val="28"/>
        </w:rPr>
        <w:t>защита и содействие в реализации прав и законных интересов участников образовательного процесса</w:t>
      </w:r>
      <w:r w:rsidR="007F5144" w:rsidRPr="007F5144">
        <w:rPr>
          <w:color w:val="000000"/>
          <w:sz w:val="28"/>
          <w:szCs w:val="28"/>
        </w:rPr>
        <w:t xml:space="preserve"> посредством </w:t>
      </w:r>
      <w:r w:rsidRPr="007F5144">
        <w:rPr>
          <w:color w:val="000000"/>
          <w:sz w:val="28"/>
          <w:szCs w:val="28"/>
        </w:rPr>
        <w:t>определени</w:t>
      </w:r>
      <w:r w:rsidR="007F5144" w:rsidRPr="007F5144">
        <w:rPr>
          <w:color w:val="000000"/>
          <w:sz w:val="28"/>
          <w:szCs w:val="28"/>
        </w:rPr>
        <w:t>я</w:t>
      </w:r>
      <w:r w:rsidRPr="007F5144">
        <w:rPr>
          <w:color w:val="000000"/>
          <w:sz w:val="28"/>
          <w:szCs w:val="28"/>
        </w:rPr>
        <w:t xml:space="preserve"> </w:t>
      </w:r>
      <w:r w:rsidR="007F5144" w:rsidRPr="007F5144">
        <w:rPr>
          <w:color w:val="000000"/>
          <w:sz w:val="28"/>
          <w:szCs w:val="28"/>
        </w:rPr>
        <w:t>и учета мнений работников по вопросам управления Колледжа и при принятии локальных нормативных актов, касающихся прав</w:t>
      </w:r>
      <w:r w:rsidR="00A24DF1">
        <w:rPr>
          <w:color w:val="000000"/>
          <w:sz w:val="28"/>
          <w:szCs w:val="28"/>
        </w:rPr>
        <w:t xml:space="preserve"> сотрудников</w:t>
      </w:r>
      <w:r w:rsidR="007F5144" w:rsidRPr="007F5144">
        <w:rPr>
          <w:color w:val="000000"/>
          <w:sz w:val="28"/>
          <w:szCs w:val="28"/>
        </w:rPr>
        <w:t>.</w:t>
      </w:r>
    </w:p>
    <w:p w:rsidR="007F5144" w:rsidRPr="007F5144" w:rsidRDefault="007F5144" w:rsidP="0048025F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7F5144">
        <w:rPr>
          <w:color w:val="000000"/>
          <w:sz w:val="28"/>
          <w:szCs w:val="28"/>
        </w:rPr>
        <w:t>1.6. Настоящее п</w:t>
      </w:r>
      <w:r w:rsidRPr="007F5144">
        <w:rPr>
          <w:sz w:val="28"/>
          <w:szCs w:val="28"/>
        </w:rPr>
        <w:t>оложение разработано на основании документов:</w:t>
      </w:r>
    </w:p>
    <w:p w:rsidR="007F5144" w:rsidRPr="007F5144" w:rsidRDefault="008E2343" w:rsidP="008E021E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851"/>
        <w:jc w:val="both"/>
        <w:rPr>
          <w:sz w:val="28"/>
          <w:szCs w:val="28"/>
        </w:rPr>
      </w:pPr>
      <w:r w:rsidRPr="00ED7F53">
        <w:rPr>
          <w:sz w:val="28"/>
          <w:szCs w:val="28"/>
        </w:rPr>
        <w:t>Федеральный закон от 29.12.2012 года № 273-ФЗ «Об образовании в Российской Федерации»</w:t>
      </w:r>
      <w:r w:rsidR="007F5144" w:rsidRPr="007F5144">
        <w:rPr>
          <w:sz w:val="28"/>
          <w:szCs w:val="28"/>
        </w:rPr>
        <w:t xml:space="preserve">; </w:t>
      </w:r>
    </w:p>
    <w:p w:rsidR="007F5144" w:rsidRPr="007F5144" w:rsidRDefault="007F5144" w:rsidP="008E021E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851"/>
        <w:jc w:val="both"/>
        <w:rPr>
          <w:sz w:val="28"/>
          <w:szCs w:val="28"/>
        </w:rPr>
      </w:pPr>
      <w:r w:rsidRPr="007F5144">
        <w:rPr>
          <w:sz w:val="28"/>
          <w:szCs w:val="28"/>
        </w:rPr>
        <w:t>Устав ГБПОУ КК ЕПК.</w:t>
      </w:r>
    </w:p>
    <w:p w:rsidR="003E0DCA" w:rsidRPr="00E70012" w:rsidRDefault="003E0DCA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b/>
          <w:sz w:val="28"/>
          <w:szCs w:val="28"/>
        </w:rPr>
      </w:pPr>
    </w:p>
    <w:p w:rsidR="003E0DCA" w:rsidRPr="0069009B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6DE3" w:rsidRPr="0069009B">
        <w:rPr>
          <w:b/>
          <w:sz w:val="28"/>
          <w:szCs w:val="28"/>
        </w:rPr>
        <w:t>.</w:t>
      </w:r>
      <w:r w:rsidR="003E0DCA" w:rsidRPr="0069009B">
        <w:rPr>
          <w:b/>
          <w:sz w:val="28"/>
          <w:szCs w:val="28"/>
        </w:rPr>
        <w:t xml:space="preserve"> Структура и порядок формирования </w:t>
      </w:r>
      <w:r w:rsidR="000F173C" w:rsidRPr="0069009B">
        <w:rPr>
          <w:b/>
          <w:sz w:val="28"/>
          <w:szCs w:val="28"/>
        </w:rPr>
        <w:t>С</w:t>
      </w:r>
      <w:r w:rsidR="003E0DCA" w:rsidRPr="0069009B">
        <w:rPr>
          <w:b/>
          <w:sz w:val="28"/>
          <w:szCs w:val="28"/>
        </w:rPr>
        <w:t>овета</w:t>
      </w:r>
    </w:p>
    <w:p w:rsidR="0069009B" w:rsidRPr="0061122D" w:rsidRDefault="00C7740B" w:rsidP="0048025F">
      <w:pPr>
        <w:pStyle w:val="10"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E0DCA" w:rsidRPr="0069009B">
        <w:rPr>
          <w:sz w:val="28"/>
          <w:szCs w:val="28"/>
        </w:rPr>
        <w:t>.1.</w:t>
      </w:r>
      <w:r w:rsidR="0069009B" w:rsidRPr="0069009B">
        <w:rPr>
          <w:sz w:val="28"/>
          <w:szCs w:val="28"/>
        </w:rPr>
        <w:t xml:space="preserve"> Совет Колледжа состоит из представителей администрации, педагогического состава, бухгалтерии</w:t>
      </w:r>
      <w:r w:rsidR="00F1438E">
        <w:rPr>
          <w:sz w:val="28"/>
          <w:szCs w:val="28"/>
        </w:rPr>
        <w:t>, профсоюза</w:t>
      </w:r>
      <w:r w:rsidR="0061122D">
        <w:rPr>
          <w:sz w:val="28"/>
          <w:szCs w:val="28"/>
        </w:rPr>
        <w:t>,</w:t>
      </w:r>
      <w:r w:rsidR="0069009B" w:rsidRPr="0069009B">
        <w:rPr>
          <w:sz w:val="28"/>
          <w:szCs w:val="28"/>
        </w:rPr>
        <w:t xml:space="preserve"> представителей </w:t>
      </w:r>
      <w:r w:rsidR="0061122D">
        <w:rPr>
          <w:sz w:val="28"/>
          <w:szCs w:val="28"/>
        </w:rPr>
        <w:t xml:space="preserve">обучающихся и </w:t>
      </w:r>
      <w:r w:rsidR="0069009B" w:rsidRPr="0061122D">
        <w:rPr>
          <w:sz w:val="28"/>
          <w:szCs w:val="28"/>
        </w:rPr>
        <w:t>родителей (законных представителей).</w:t>
      </w:r>
    </w:p>
    <w:p w:rsidR="0069009B" w:rsidRPr="0069009B" w:rsidRDefault="00C7740B" w:rsidP="0048025F">
      <w:pPr>
        <w:pStyle w:val="10"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9009B" w:rsidRPr="0069009B">
        <w:rPr>
          <w:sz w:val="28"/>
          <w:szCs w:val="28"/>
        </w:rPr>
        <w:t xml:space="preserve">.2. Председателем Совета является </w:t>
      </w:r>
      <w:r w:rsidR="008E2343">
        <w:rPr>
          <w:sz w:val="28"/>
          <w:szCs w:val="28"/>
        </w:rPr>
        <w:t>Д</w:t>
      </w:r>
      <w:r w:rsidR="0069009B" w:rsidRPr="0069009B">
        <w:rPr>
          <w:sz w:val="28"/>
          <w:szCs w:val="28"/>
        </w:rPr>
        <w:t>иректор Колледжа.</w:t>
      </w:r>
    </w:p>
    <w:p w:rsidR="0069009B" w:rsidRPr="00C7740B" w:rsidRDefault="00C7740B" w:rsidP="0048025F">
      <w:pPr>
        <w:pStyle w:val="10"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9009B" w:rsidRPr="00C7740B">
        <w:rPr>
          <w:sz w:val="28"/>
          <w:szCs w:val="28"/>
        </w:rPr>
        <w:t>.3.</w:t>
      </w:r>
      <w:r w:rsidR="003E0DCA" w:rsidRPr="00C7740B">
        <w:rPr>
          <w:sz w:val="28"/>
          <w:szCs w:val="28"/>
        </w:rPr>
        <w:t xml:space="preserve"> </w:t>
      </w:r>
      <w:r w:rsidR="0069009B" w:rsidRPr="00C7740B">
        <w:rPr>
          <w:sz w:val="28"/>
          <w:szCs w:val="28"/>
        </w:rPr>
        <w:t xml:space="preserve">Персональный состав Совета избирается Общим собранием трудового коллектива Колледжа, утверждается приказом </w:t>
      </w:r>
      <w:r w:rsidR="008E2343" w:rsidRPr="00C7740B">
        <w:rPr>
          <w:sz w:val="28"/>
          <w:szCs w:val="28"/>
        </w:rPr>
        <w:t>Д</w:t>
      </w:r>
      <w:r w:rsidR="0069009B" w:rsidRPr="00C7740B">
        <w:rPr>
          <w:sz w:val="28"/>
          <w:szCs w:val="28"/>
        </w:rPr>
        <w:t xml:space="preserve">иректора </w:t>
      </w:r>
      <w:r w:rsidR="0061122D">
        <w:rPr>
          <w:sz w:val="28"/>
          <w:szCs w:val="28"/>
        </w:rPr>
        <w:t xml:space="preserve">сроком на один учебный год </w:t>
      </w:r>
      <w:r w:rsidR="0069009B" w:rsidRPr="00C7740B">
        <w:rPr>
          <w:sz w:val="28"/>
          <w:szCs w:val="28"/>
        </w:rPr>
        <w:t xml:space="preserve">и не может быть менее 10 человек. </w:t>
      </w:r>
    </w:p>
    <w:p w:rsidR="0069009B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9009B" w:rsidRPr="0069009B">
        <w:rPr>
          <w:sz w:val="28"/>
          <w:szCs w:val="28"/>
        </w:rPr>
        <w:t xml:space="preserve">.4. Каждое структурное подразделение Колледжа вправе вынести на голосование кандидатуру представителя. Избранным в состав Совета </w:t>
      </w:r>
      <w:r w:rsidR="0069009B" w:rsidRPr="0069009B">
        <w:rPr>
          <w:sz w:val="28"/>
          <w:szCs w:val="28"/>
        </w:rPr>
        <w:lastRenderedPageBreak/>
        <w:t>Колледжа считается работник, набравший большинство  голосов по итогам голосования на Общем собрании трудового коллектива.</w:t>
      </w:r>
    </w:p>
    <w:p w:rsidR="00F1438E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9009B" w:rsidRPr="0069009B">
        <w:rPr>
          <w:sz w:val="28"/>
          <w:szCs w:val="28"/>
        </w:rPr>
        <w:t>.</w:t>
      </w:r>
      <w:r w:rsidR="00C63234">
        <w:rPr>
          <w:sz w:val="28"/>
          <w:szCs w:val="28"/>
        </w:rPr>
        <w:t>5</w:t>
      </w:r>
      <w:r w:rsidR="0069009B" w:rsidRPr="0069009B">
        <w:rPr>
          <w:sz w:val="28"/>
          <w:szCs w:val="28"/>
        </w:rPr>
        <w:t>. Решения Совета оформляются протоколами.</w:t>
      </w:r>
      <w:r w:rsidR="0069009B">
        <w:rPr>
          <w:sz w:val="28"/>
          <w:szCs w:val="28"/>
        </w:rPr>
        <w:t xml:space="preserve"> </w:t>
      </w:r>
      <w:r w:rsidR="00F1438E">
        <w:rPr>
          <w:sz w:val="28"/>
          <w:szCs w:val="28"/>
        </w:rPr>
        <w:t xml:space="preserve">Нумерация протоколов начинается с учебного года, срок хранения – 5 лет. </w:t>
      </w:r>
    </w:p>
    <w:p w:rsidR="003E0DCA" w:rsidRPr="0069009B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9009B" w:rsidRPr="0069009B">
        <w:rPr>
          <w:sz w:val="28"/>
          <w:szCs w:val="28"/>
        </w:rPr>
        <w:t>.</w:t>
      </w:r>
      <w:r w:rsidR="00C63234">
        <w:rPr>
          <w:sz w:val="28"/>
          <w:szCs w:val="28"/>
        </w:rPr>
        <w:t>6</w:t>
      </w:r>
      <w:r w:rsidR="0069009B" w:rsidRPr="0069009B">
        <w:rPr>
          <w:sz w:val="28"/>
          <w:szCs w:val="28"/>
        </w:rPr>
        <w:t xml:space="preserve">. </w:t>
      </w:r>
      <w:r w:rsidR="003E0DCA" w:rsidRPr="0069009B">
        <w:rPr>
          <w:sz w:val="28"/>
          <w:szCs w:val="28"/>
        </w:rPr>
        <w:t>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</w:t>
      </w:r>
      <w:r w:rsidR="003E0DCA" w:rsidRPr="0069009B">
        <w:rPr>
          <w:sz w:val="28"/>
          <w:szCs w:val="28"/>
        </w:rPr>
        <w:t>о</w:t>
      </w:r>
      <w:r w:rsidR="003E0DCA" w:rsidRPr="0069009B">
        <w:rPr>
          <w:sz w:val="28"/>
          <w:szCs w:val="28"/>
        </w:rPr>
        <w:t>становление.</w:t>
      </w:r>
    </w:p>
    <w:p w:rsidR="003E0DCA" w:rsidRPr="00E70012" w:rsidRDefault="003E0DCA" w:rsidP="0048025F">
      <w:pPr>
        <w:tabs>
          <w:tab w:val="num" w:pos="0"/>
        </w:tabs>
        <w:suppressAutoHyphens/>
        <w:ind w:firstLine="851"/>
        <w:jc w:val="both"/>
        <w:rPr>
          <w:sz w:val="28"/>
          <w:szCs w:val="28"/>
        </w:rPr>
      </w:pPr>
    </w:p>
    <w:p w:rsidR="003E0DCA" w:rsidRPr="00E70012" w:rsidRDefault="00C7740B" w:rsidP="0048025F">
      <w:pPr>
        <w:pStyle w:val="FR1"/>
        <w:tabs>
          <w:tab w:val="left" w:pos="993"/>
        </w:tabs>
        <w:suppressAutoHyphens/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0DCA" w:rsidRPr="00E70012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5050C8" w:rsidRPr="00E70012">
        <w:rPr>
          <w:rFonts w:ascii="Times New Roman" w:hAnsi="Times New Roman"/>
          <w:b/>
          <w:sz w:val="28"/>
          <w:szCs w:val="28"/>
        </w:rPr>
        <w:t>С</w:t>
      </w:r>
      <w:r w:rsidR="003E0DCA" w:rsidRPr="00E70012">
        <w:rPr>
          <w:rFonts w:ascii="Times New Roman" w:hAnsi="Times New Roman"/>
          <w:b/>
          <w:sz w:val="28"/>
          <w:szCs w:val="28"/>
        </w:rPr>
        <w:t>овета</w:t>
      </w:r>
    </w:p>
    <w:p w:rsidR="003E0DCA" w:rsidRPr="00E70012" w:rsidRDefault="00C7740B" w:rsidP="0048025F">
      <w:pPr>
        <w:pStyle w:val="10"/>
        <w:tabs>
          <w:tab w:val="left" w:pos="993"/>
          <w:tab w:val="left" w:pos="6220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3E0DCA" w:rsidRPr="00E70012">
        <w:rPr>
          <w:iCs/>
          <w:sz w:val="28"/>
          <w:szCs w:val="28"/>
        </w:rPr>
        <w:t>.1</w:t>
      </w:r>
      <w:r w:rsidR="003E0DCA" w:rsidRPr="00E70012">
        <w:rPr>
          <w:sz w:val="28"/>
          <w:szCs w:val="28"/>
        </w:rPr>
        <w:t>. Деятельность Совета направлена на решение следующих задач:</w:t>
      </w:r>
    </w:p>
    <w:p w:rsidR="00C7740B" w:rsidRDefault="003E0DCA" w:rsidP="008E021E">
      <w:pPr>
        <w:pStyle w:val="10"/>
        <w:numPr>
          <w:ilvl w:val="0"/>
          <w:numId w:val="6"/>
        </w:numPr>
        <w:tabs>
          <w:tab w:val="clear" w:pos="1418"/>
          <w:tab w:val="left" w:pos="993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>реализация прав участников образовательного процесса на участие в управлении</w:t>
      </w:r>
      <w:r w:rsidR="00353257">
        <w:rPr>
          <w:sz w:val="28"/>
          <w:szCs w:val="28"/>
        </w:rPr>
        <w:t xml:space="preserve"> К</w:t>
      </w:r>
      <w:r w:rsidR="005050C8" w:rsidRPr="00E70012">
        <w:rPr>
          <w:sz w:val="28"/>
          <w:szCs w:val="28"/>
        </w:rPr>
        <w:t>олледжем</w:t>
      </w:r>
      <w:r w:rsidRPr="00E70012">
        <w:rPr>
          <w:sz w:val="28"/>
          <w:szCs w:val="28"/>
        </w:rPr>
        <w:t>, развитие социального партнёрства между всеми заинтересованными сторонами образов</w:t>
      </w:r>
      <w:r w:rsidRPr="00E70012">
        <w:rPr>
          <w:sz w:val="28"/>
          <w:szCs w:val="28"/>
        </w:rPr>
        <w:t>а</w:t>
      </w:r>
      <w:r w:rsidR="00C7740B">
        <w:rPr>
          <w:sz w:val="28"/>
          <w:szCs w:val="28"/>
        </w:rPr>
        <w:t>тельного процесса;</w:t>
      </w:r>
    </w:p>
    <w:p w:rsidR="003E0DCA" w:rsidRPr="00E70012" w:rsidRDefault="003E0DCA" w:rsidP="008E021E">
      <w:pPr>
        <w:pStyle w:val="10"/>
        <w:numPr>
          <w:ilvl w:val="0"/>
          <w:numId w:val="6"/>
        </w:numPr>
        <w:tabs>
          <w:tab w:val="clear" w:pos="1418"/>
          <w:tab w:val="left" w:pos="993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создание оптимальных условий для осуществления образовательного процесса в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>олледже</w:t>
      </w:r>
      <w:r w:rsidRPr="00E70012">
        <w:rPr>
          <w:sz w:val="28"/>
          <w:szCs w:val="28"/>
        </w:rPr>
        <w:t xml:space="preserve">, </w:t>
      </w:r>
      <w:r w:rsidR="00913A23">
        <w:rPr>
          <w:sz w:val="28"/>
          <w:szCs w:val="28"/>
        </w:rPr>
        <w:t>для</w:t>
      </w:r>
      <w:r w:rsidRPr="00E70012">
        <w:rPr>
          <w:sz w:val="28"/>
          <w:szCs w:val="28"/>
        </w:rPr>
        <w:t xml:space="preserve"> повыш</w:t>
      </w:r>
      <w:r w:rsidRPr="00E70012">
        <w:rPr>
          <w:sz w:val="28"/>
          <w:szCs w:val="28"/>
        </w:rPr>
        <w:t>е</w:t>
      </w:r>
      <w:r w:rsidRPr="00E70012">
        <w:rPr>
          <w:sz w:val="28"/>
          <w:szCs w:val="28"/>
        </w:rPr>
        <w:t>ни</w:t>
      </w:r>
      <w:r w:rsidR="00913A23">
        <w:rPr>
          <w:sz w:val="28"/>
          <w:szCs w:val="28"/>
        </w:rPr>
        <w:t xml:space="preserve">я качества образования и </w:t>
      </w:r>
      <w:r w:rsidRPr="00E70012">
        <w:rPr>
          <w:sz w:val="28"/>
          <w:szCs w:val="28"/>
        </w:rPr>
        <w:t>наиболее полно</w:t>
      </w:r>
      <w:r w:rsidR="00913A23">
        <w:rPr>
          <w:sz w:val="28"/>
          <w:szCs w:val="28"/>
        </w:rPr>
        <w:t>го</w:t>
      </w:r>
      <w:r w:rsidRPr="00E70012">
        <w:rPr>
          <w:sz w:val="28"/>
          <w:szCs w:val="28"/>
        </w:rPr>
        <w:t xml:space="preserve"> удовлетворени</w:t>
      </w:r>
      <w:r w:rsidR="00913A23">
        <w:rPr>
          <w:sz w:val="28"/>
          <w:szCs w:val="28"/>
        </w:rPr>
        <w:t>я</w:t>
      </w:r>
      <w:r w:rsidRPr="00E70012">
        <w:rPr>
          <w:sz w:val="28"/>
          <w:szCs w:val="28"/>
        </w:rPr>
        <w:t xml:space="preserve"> образовательных потребностей населения;</w:t>
      </w:r>
    </w:p>
    <w:p w:rsidR="003E0DCA" w:rsidRPr="00E70012" w:rsidRDefault="003E0DCA" w:rsidP="008E021E">
      <w:pPr>
        <w:pStyle w:val="10"/>
        <w:numPr>
          <w:ilvl w:val="0"/>
          <w:numId w:val="6"/>
        </w:numPr>
        <w:tabs>
          <w:tab w:val="clear" w:pos="1418"/>
          <w:tab w:val="left" w:pos="993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>определение основных направлений (программы) развития</w:t>
      </w:r>
      <w:r w:rsidR="005050C8" w:rsidRPr="00E70012">
        <w:rPr>
          <w:sz w:val="28"/>
          <w:szCs w:val="28"/>
        </w:rPr>
        <w:t xml:space="preserve">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>олледжа</w:t>
      </w:r>
      <w:r w:rsidRPr="00E70012">
        <w:rPr>
          <w:sz w:val="28"/>
          <w:szCs w:val="28"/>
        </w:rPr>
        <w:t>;</w:t>
      </w:r>
    </w:p>
    <w:p w:rsidR="003E0DCA" w:rsidRPr="00E70012" w:rsidRDefault="003E0DCA" w:rsidP="008E021E">
      <w:pPr>
        <w:pStyle w:val="10"/>
        <w:numPr>
          <w:ilvl w:val="0"/>
          <w:numId w:val="6"/>
        </w:numPr>
        <w:tabs>
          <w:tab w:val="clear" w:pos="1418"/>
          <w:tab w:val="left" w:pos="993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финансово-экономическое обеспечение работы </w:t>
      </w:r>
      <w:r w:rsidR="00913A23">
        <w:rPr>
          <w:sz w:val="28"/>
          <w:szCs w:val="28"/>
        </w:rPr>
        <w:t>Колледжа</w:t>
      </w:r>
      <w:r w:rsidRPr="00E70012">
        <w:rPr>
          <w:sz w:val="28"/>
          <w:szCs w:val="28"/>
        </w:rPr>
        <w:t xml:space="preserve"> за счет рационального использования бюджетных средств и пр</w:t>
      </w:r>
      <w:r w:rsidRPr="00E70012">
        <w:rPr>
          <w:sz w:val="28"/>
          <w:szCs w:val="28"/>
        </w:rPr>
        <w:t>и</w:t>
      </w:r>
      <w:r w:rsidRPr="00E70012">
        <w:rPr>
          <w:sz w:val="28"/>
          <w:szCs w:val="28"/>
        </w:rPr>
        <w:t>влечения средств из внебюджетных источников, обеспечение прозрачности ф</w:t>
      </w:r>
      <w:r w:rsidRPr="00E70012">
        <w:rPr>
          <w:sz w:val="28"/>
          <w:szCs w:val="28"/>
        </w:rPr>
        <w:t>и</w:t>
      </w:r>
      <w:r w:rsidRPr="00E70012">
        <w:rPr>
          <w:sz w:val="28"/>
          <w:szCs w:val="28"/>
        </w:rPr>
        <w:t>нансово-хозяйственной деятельности;</w:t>
      </w:r>
    </w:p>
    <w:p w:rsidR="003E0DCA" w:rsidRPr="002E0467" w:rsidRDefault="003E0DCA" w:rsidP="008E021E">
      <w:pPr>
        <w:pStyle w:val="10"/>
        <w:numPr>
          <w:ilvl w:val="0"/>
          <w:numId w:val="6"/>
        </w:numPr>
        <w:tabs>
          <w:tab w:val="clear" w:pos="1418"/>
          <w:tab w:val="left" w:pos="993"/>
          <w:tab w:val="left" w:pos="1440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контроль за соблюдением безопасных условий обучения, </w:t>
      </w:r>
      <w:r w:rsidRPr="002E0467">
        <w:rPr>
          <w:sz w:val="28"/>
          <w:szCs w:val="28"/>
        </w:rPr>
        <w:t>воспитания и труда в</w:t>
      </w:r>
      <w:r w:rsidR="005050C8" w:rsidRPr="002E0467">
        <w:rPr>
          <w:sz w:val="28"/>
          <w:szCs w:val="28"/>
        </w:rPr>
        <w:t xml:space="preserve"> </w:t>
      </w:r>
      <w:r w:rsidR="00913A23">
        <w:rPr>
          <w:sz w:val="28"/>
          <w:szCs w:val="28"/>
        </w:rPr>
        <w:t>К</w:t>
      </w:r>
      <w:r w:rsidR="005050C8" w:rsidRPr="002E0467">
        <w:rPr>
          <w:sz w:val="28"/>
          <w:szCs w:val="28"/>
        </w:rPr>
        <w:t>олледже</w:t>
      </w:r>
      <w:r w:rsidRPr="002E0467">
        <w:rPr>
          <w:sz w:val="28"/>
          <w:szCs w:val="28"/>
        </w:rPr>
        <w:t>.</w:t>
      </w:r>
    </w:p>
    <w:p w:rsidR="002E0467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E0DCA" w:rsidRPr="002E0467">
        <w:rPr>
          <w:sz w:val="28"/>
          <w:szCs w:val="28"/>
        </w:rPr>
        <w:t>.2. Совет имеет следующие полномочия и функции, зафиксированные в Уставе</w:t>
      </w:r>
      <w:r w:rsidR="00353257" w:rsidRPr="002E0467">
        <w:rPr>
          <w:sz w:val="28"/>
          <w:szCs w:val="28"/>
        </w:rPr>
        <w:t xml:space="preserve"> К</w:t>
      </w:r>
      <w:r w:rsidR="005050C8" w:rsidRPr="002E0467">
        <w:rPr>
          <w:sz w:val="28"/>
          <w:szCs w:val="28"/>
        </w:rPr>
        <w:t>олледжа</w:t>
      </w:r>
      <w:r w:rsidR="00D43D16">
        <w:rPr>
          <w:sz w:val="28"/>
          <w:szCs w:val="28"/>
        </w:rPr>
        <w:t>:</w:t>
      </w:r>
      <w:r w:rsidR="002E0467" w:rsidRPr="002E0467">
        <w:rPr>
          <w:sz w:val="28"/>
          <w:szCs w:val="28"/>
        </w:rPr>
        <w:t xml:space="preserve"> </w:t>
      </w:r>
    </w:p>
    <w:p w:rsidR="002E0467" w:rsidRPr="00D43D16" w:rsidRDefault="00D43D16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2E0467" w:rsidRPr="00D43D16">
        <w:rPr>
          <w:sz w:val="28"/>
          <w:szCs w:val="28"/>
        </w:rPr>
        <w:t xml:space="preserve"> вопросах функционирования </w:t>
      </w:r>
      <w:r>
        <w:rPr>
          <w:sz w:val="28"/>
          <w:szCs w:val="28"/>
        </w:rPr>
        <w:t>Колледжа</w:t>
      </w:r>
      <w:r w:rsidR="002E0467" w:rsidRPr="00D43D16">
        <w:rPr>
          <w:sz w:val="28"/>
          <w:szCs w:val="28"/>
        </w:rPr>
        <w:t>:</w:t>
      </w:r>
    </w:p>
    <w:p w:rsidR="002E046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t>организует и планирует работу по выполнению решений Общего собрания</w:t>
      </w:r>
      <w:r w:rsidR="00D43D16">
        <w:rPr>
          <w:sz w:val="28"/>
          <w:szCs w:val="28"/>
        </w:rPr>
        <w:t xml:space="preserve"> трудового коллектива</w:t>
      </w:r>
      <w:r w:rsidRPr="002E0467">
        <w:rPr>
          <w:sz w:val="28"/>
          <w:szCs w:val="28"/>
        </w:rPr>
        <w:t>;</w:t>
      </w:r>
    </w:p>
    <w:p w:rsidR="002E046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t>заслушивает отчеты работников всех структурных подразделений по результатам их деятельности;</w:t>
      </w:r>
    </w:p>
    <w:p w:rsidR="002E046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t>контролирует своевременность и полноту предоставления обучающимся дополнительных льгот и видов материального обеспечения;</w:t>
      </w:r>
    </w:p>
    <w:p w:rsidR="002E046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t>разрабатывает правила внутреннего трудового распорядка;</w:t>
      </w:r>
    </w:p>
    <w:p w:rsidR="002E046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lastRenderedPageBreak/>
        <w:t>разрабатывает коллек</w:t>
      </w:r>
      <w:r w:rsidR="00511915">
        <w:rPr>
          <w:sz w:val="28"/>
          <w:szCs w:val="28"/>
        </w:rPr>
        <w:t>тивный договор и его приложения</w:t>
      </w:r>
      <w:r w:rsidRPr="002E0467">
        <w:rPr>
          <w:sz w:val="28"/>
          <w:szCs w:val="28"/>
        </w:rPr>
        <w:t xml:space="preserve"> с участием представителя профсоюзного органа;</w:t>
      </w:r>
    </w:p>
    <w:p w:rsidR="002E0467" w:rsidRPr="002E0467" w:rsidRDefault="00D43D16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E70012">
        <w:rPr>
          <w:sz w:val="28"/>
          <w:szCs w:val="28"/>
        </w:rPr>
        <w:t>частвует в разработке и принятии локальных актов, регулирующих де</w:t>
      </w:r>
      <w:r w:rsidRPr="00E70012">
        <w:rPr>
          <w:sz w:val="28"/>
          <w:szCs w:val="28"/>
        </w:rPr>
        <w:t>я</w:t>
      </w:r>
      <w:r w:rsidRPr="00E70012">
        <w:rPr>
          <w:sz w:val="28"/>
          <w:szCs w:val="28"/>
        </w:rPr>
        <w:t xml:space="preserve">тельность </w:t>
      </w:r>
      <w:r>
        <w:rPr>
          <w:sz w:val="28"/>
          <w:szCs w:val="28"/>
        </w:rPr>
        <w:t>ГБ</w:t>
      </w:r>
      <w:r w:rsidR="00F1438E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F1438E">
        <w:rPr>
          <w:sz w:val="28"/>
          <w:szCs w:val="28"/>
        </w:rPr>
        <w:t xml:space="preserve">КК </w:t>
      </w:r>
      <w:r>
        <w:rPr>
          <w:sz w:val="28"/>
          <w:szCs w:val="28"/>
        </w:rPr>
        <w:t>ЕПК</w:t>
      </w:r>
      <w:r w:rsidR="00353257" w:rsidRPr="002E0467">
        <w:rPr>
          <w:sz w:val="28"/>
          <w:szCs w:val="28"/>
        </w:rPr>
        <w:t>;</w:t>
      </w:r>
    </w:p>
    <w:p w:rsidR="00353257" w:rsidRPr="002E0467" w:rsidRDefault="00353257" w:rsidP="008E021E">
      <w:pPr>
        <w:pStyle w:val="10"/>
        <w:numPr>
          <w:ilvl w:val="0"/>
          <w:numId w:val="1"/>
        </w:numPr>
        <w:tabs>
          <w:tab w:val="clear" w:pos="1211"/>
          <w:tab w:val="num" w:pos="0"/>
          <w:tab w:val="left" w:pos="993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E0467">
        <w:rPr>
          <w:sz w:val="28"/>
          <w:szCs w:val="28"/>
        </w:rPr>
        <w:t xml:space="preserve">содействует деятельности </w:t>
      </w:r>
      <w:r w:rsidR="00D43D16">
        <w:rPr>
          <w:sz w:val="28"/>
          <w:szCs w:val="28"/>
        </w:rPr>
        <w:t>п</w:t>
      </w:r>
      <w:r w:rsidRPr="002E0467">
        <w:rPr>
          <w:sz w:val="28"/>
          <w:szCs w:val="28"/>
        </w:rPr>
        <w:t>едагогического совета</w:t>
      </w:r>
      <w:r w:rsidR="00D43D16">
        <w:rPr>
          <w:sz w:val="28"/>
          <w:szCs w:val="28"/>
        </w:rPr>
        <w:t xml:space="preserve"> Колледжа</w:t>
      </w:r>
      <w:r w:rsidRPr="002E0467">
        <w:rPr>
          <w:sz w:val="28"/>
          <w:szCs w:val="28"/>
        </w:rPr>
        <w:t>.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3E0DCA" w:rsidRPr="00E7001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="003E0DCA" w:rsidRPr="00E70012">
        <w:rPr>
          <w:iCs/>
          <w:sz w:val="28"/>
          <w:szCs w:val="28"/>
        </w:rPr>
        <w:t>.</w:t>
      </w:r>
      <w:r w:rsidR="003E0DCA" w:rsidRPr="00E70012">
        <w:rPr>
          <w:sz w:val="28"/>
          <w:szCs w:val="28"/>
        </w:rPr>
        <w:t xml:space="preserve"> Вносит предложения на общем собрании о дополнениях и изменениях в У</w:t>
      </w:r>
      <w:r w:rsidR="003E0DCA" w:rsidRPr="00E70012">
        <w:rPr>
          <w:sz w:val="28"/>
          <w:szCs w:val="28"/>
        </w:rPr>
        <w:t>с</w:t>
      </w:r>
      <w:r w:rsidR="003E0DCA" w:rsidRPr="00E70012">
        <w:rPr>
          <w:sz w:val="28"/>
          <w:szCs w:val="28"/>
        </w:rPr>
        <w:t>тав.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3.4.</w:t>
      </w:r>
      <w:r w:rsidR="003E0DCA" w:rsidRPr="00E70012">
        <w:rPr>
          <w:sz w:val="28"/>
          <w:szCs w:val="28"/>
        </w:rPr>
        <w:t xml:space="preserve"> Устанавливает режим работы</w:t>
      </w:r>
      <w:r w:rsidR="005050C8" w:rsidRPr="00E70012">
        <w:rPr>
          <w:sz w:val="28"/>
          <w:szCs w:val="28"/>
        </w:rPr>
        <w:t xml:space="preserve">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>олледжа</w:t>
      </w:r>
      <w:r w:rsidR="003E0DCA" w:rsidRPr="00E70012">
        <w:rPr>
          <w:sz w:val="28"/>
          <w:szCs w:val="28"/>
        </w:rPr>
        <w:t>, в том числе продолжительность учебной недели (пятидневная или шестидневная), время н</w:t>
      </w:r>
      <w:r w:rsidR="003E0DCA" w:rsidRPr="00E70012">
        <w:rPr>
          <w:sz w:val="28"/>
          <w:szCs w:val="28"/>
        </w:rPr>
        <w:t>а</w:t>
      </w:r>
      <w:r w:rsidR="003E0DCA" w:rsidRPr="00E70012">
        <w:rPr>
          <w:sz w:val="28"/>
          <w:szCs w:val="28"/>
        </w:rPr>
        <w:t xml:space="preserve">чала и окончания занятий; </w:t>
      </w:r>
    </w:p>
    <w:p w:rsidR="003E0DCA" w:rsidRPr="00E70012" w:rsidRDefault="003E0DCA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 w:rsidRPr="00E70012">
        <w:rPr>
          <w:sz w:val="28"/>
          <w:szCs w:val="28"/>
        </w:rPr>
        <w:t>3.</w:t>
      </w:r>
      <w:r w:rsidR="00C7740B">
        <w:rPr>
          <w:sz w:val="28"/>
          <w:szCs w:val="28"/>
        </w:rPr>
        <w:t>5.</w:t>
      </w:r>
      <w:r w:rsidRPr="00E70012">
        <w:rPr>
          <w:sz w:val="28"/>
          <w:szCs w:val="28"/>
        </w:rPr>
        <w:t xml:space="preserve"> Утверждает </w:t>
      </w:r>
      <w:r w:rsidR="00D43D16">
        <w:rPr>
          <w:sz w:val="28"/>
          <w:szCs w:val="28"/>
        </w:rPr>
        <w:t>П</w:t>
      </w:r>
      <w:r w:rsidRPr="00E70012">
        <w:rPr>
          <w:sz w:val="28"/>
          <w:szCs w:val="28"/>
        </w:rPr>
        <w:t xml:space="preserve">оложение </w:t>
      </w:r>
      <w:r w:rsidR="00F1438E">
        <w:rPr>
          <w:sz w:val="28"/>
          <w:szCs w:val="28"/>
        </w:rPr>
        <w:t>ГБПОУ КК ЕПК</w:t>
      </w:r>
      <w:r w:rsidR="00F1438E" w:rsidRPr="00E70012">
        <w:rPr>
          <w:sz w:val="28"/>
          <w:szCs w:val="28"/>
        </w:rPr>
        <w:t xml:space="preserve"> </w:t>
      </w:r>
      <w:r w:rsidRPr="00E70012">
        <w:rPr>
          <w:sz w:val="28"/>
          <w:szCs w:val="28"/>
        </w:rPr>
        <w:t>о п</w:t>
      </w:r>
      <w:r w:rsidRPr="00E70012">
        <w:rPr>
          <w:sz w:val="28"/>
          <w:szCs w:val="28"/>
        </w:rPr>
        <w:t>о</w:t>
      </w:r>
      <w:r w:rsidRPr="00E70012">
        <w:rPr>
          <w:sz w:val="28"/>
          <w:szCs w:val="28"/>
        </w:rPr>
        <w:t xml:space="preserve">рядке и условиях распределения стимулирующих выплат работникам </w:t>
      </w:r>
      <w:r w:rsidR="00353257">
        <w:rPr>
          <w:sz w:val="28"/>
          <w:szCs w:val="28"/>
        </w:rPr>
        <w:t>Колледжа</w:t>
      </w:r>
      <w:r w:rsidRPr="00E70012">
        <w:rPr>
          <w:sz w:val="28"/>
          <w:szCs w:val="28"/>
        </w:rPr>
        <w:t>.</w:t>
      </w:r>
    </w:p>
    <w:p w:rsidR="003E0DCA" w:rsidRPr="00D43D16" w:rsidRDefault="00D77167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E0DCA" w:rsidRPr="00D43D16">
        <w:rPr>
          <w:sz w:val="28"/>
          <w:szCs w:val="28"/>
        </w:rPr>
        <w:t>В организации образовательного процесса: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3.6</w:t>
      </w:r>
      <w:r w:rsidR="00353257">
        <w:rPr>
          <w:sz w:val="28"/>
          <w:szCs w:val="28"/>
        </w:rPr>
        <w:t>.</w:t>
      </w:r>
      <w:r w:rsidR="00D77167">
        <w:rPr>
          <w:sz w:val="28"/>
          <w:szCs w:val="28"/>
        </w:rPr>
        <w:t>1.</w:t>
      </w:r>
      <w:r w:rsidR="00353257">
        <w:rPr>
          <w:sz w:val="28"/>
          <w:szCs w:val="28"/>
        </w:rPr>
        <w:t xml:space="preserve"> По пред</w:t>
      </w:r>
      <w:r w:rsidR="003E0DCA" w:rsidRPr="00E70012">
        <w:rPr>
          <w:sz w:val="28"/>
          <w:szCs w:val="28"/>
        </w:rPr>
        <w:t xml:space="preserve">ставлению </w:t>
      </w:r>
      <w:r w:rsidR="00353257">
        <w:rPr>
          <w:sz w:val="28"/>
          <w:szCs w:val="28"/>
        </w:rPr>
        <w:t>Д</w:t>
      </w:r>
      <w:r w:rsidR="005050C8" w:rsidRPr="00E70012">
        <w:rPr>
          <w:sz w:val="28"/>
          <w:szCs w:val="28"/>
        </w:rPr>
        <w:t xml:space="preserve">иректора </w:t>
      </w:r>
      <w:r w:rsidR="00F1438E">
        <w:rPr>
          <w:sz w:val="28"/>
          <w:szCs w:val="28"/>
        </w:rPr>
        <w:t xml:space="preserve">ГБПОУ КК ЕПК </w:t>
      </w:r>
      <w:r w:rsidR="003E0DCA" w:rsidRPr="00E70012">
        <w:rPr>
          <w:sz w:val="28"/>
          <w:szCs w:val="28"/>
        </w:rPr>
        <w:t xml:space="preserve">после одобрения педагогическим советом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 xml:space="preserve">олледжа </w:t>
      </w:r>
      <w:r w:rsidR="003E0DCA" w:rsidRPr="00E70012">
        <w:rPr>
          <w:sz w:val="28"/>
          <w:szCs w:val="28"/>
        </w:rPr>
        <w:t xml:space="preserve">согласовывает компонент </w:t>
      </w:r>
      <w:r w:rsidR="00D43D16">
        <w:rPr>
          <w:sz w:val="28"/>
          <w:szCs w:val="28"/>
        </w:rPr>
        <w:t xml:space="preserve">федерального </w:t>
      </w:r>
      <w:r w:rsidR="003E0DCA" w:rsidRPr="00E70012">
        <w:rPr>
          <w:sz w:val="28"/>
          <w:szCs w:val="28"/>
        </w:rPr>
        <w:t xml:space="preserve">государственного </w:t>
      </w:r>
      <w:r w:rsidR="00D43D16">
        <w:rPr>
          <w:sz w:val="28"/>
          <w:szCs w:val="28"/>
        </w:rPr>
        <w:t xml:space="preserve">образовательного </w:t>
      </w:r>
      <w:r w:rsidR="003E0DCA" w:rsidRPr="00E70012">
        <w:rPr>
          <w:sz w:val="28"/>
          <w:szCs w:val="28"/>
        </w:rPr>
        <w:t>стандарта и профильные направления обучения; опред</w:t>
      </w:r>
      <w:r w:rsidR="003E0DCA" w:rsidRPr="00E70012">
        <w:rPr>
          <w:sz w:val="28"/>
          <w:szCs w:val="28"/>
        </w:rPr>
        <w:t>е</w:t>
      </w:r>
      <w:r w:rsidR="003E0DCA" w:rsidRPr="00E70012">
        <w:rPr>
          <w:sz w:val="28"/>
          <w:szCs w:val="28"/>
        </w:rPr>
        <w:t>ляет перечень и порядок  предоставления дополнительных платных образовател</w:t>
      </w:r>
      <w:r w:rsidR="003E0DCA" w:rsidRPr="00E70012">
        <w:rPr>
          <w:sz w:val="28"/>
          <w:szCs w:val="28"/>
        </w:rPr>
        <w:t>ь</w:t>
      </w:r>
      <w:r w:rsidR="003E0DCA" w:rsidRPr="00E70012">
        <w:rPr>
          <w:sz w:val="28"/>
          <w:szCs w:val="28"/>
        </w:rPr>
        <w:t>ных услуг</w:t>
      </w:r>
      <w:r w:rsidR="00D43D16">
        <w:rPr>
          <w:sz w:val="28"/>
          <w:szCs w:val="28"/>
        </w:rPr>
        <w:t>.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D77167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="003E0DCA" w:rsidRPr="00E70012">
        <w:rPr>
          <w:sz w:val="28"/>
          <w:szCs w:val="28"/>
        </w:rPr>
        <w:t xml:space="preserve"> Вносит </w:t>
      </w:r>
      <w:r w:rsidR="00353257">
        <w:rPr>
          <w:sz w:val="28"/>
          <w:szCs w:val="28"/>
        </w:rPr>
        <w:t>Д</w:t>
      </w:r>
      <w:r w:rsidR="005050C8" w:rsidRPr="00E70012">
        <w:rPr>
          <w:sz w:val="28"/>
          <w:szCs w:val="28"/>
        </w:rPr>
        <w:t xml:space="preserve">иректору </w:t>
      </w:r>
      <w:r w:rsidR="003E0DCA" w:rsidRPr="00E70012">
        <w:rPr>
          <w:sz w:val="28"/>
          <w:szCs w:val="28"/>
        </w:rPr>
        <w:t>предл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>жения в части:</w:t>
      </w:r>
    </w:p>
    <w:p w:rsidR="003E0DCA" w:rsidRPr="00E70012" w:rsidRDefault="00C7740B" w:rsidP="00C7740B">
      <w:pPr>
        <w:pStyle w:val="10"/>
        <w:numPr>
          <w:ilvl w:val="0"/>
          <w:numId w:val="3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>выбора учебников, из утвержденных федеральных перечней учебников, рек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>мендованных (допущенных) к использованию в образовательном процессе;</w:t>
      </w:r>
    </w:p>
    <w:p w:rsidR="003E0DCA" w:rsidRPr="00E70012" w:rsidRDefault="003E0DCA" w:rsidP="00C7740B">
      <w:pPr>
        <w:pStyle w:val="10"/>
        <w:numPr>
          <w:ilvl w:val="0"/>
          <w:numId w:val="3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создания в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 xml:space="preserve">олледже </w:t>
      </w:r>
      <w:r w:rsidRPr="00E70012">
        <w:rPr>
          <w:sz w:val="28"/>
          <w:szCs w:val="28"/>
        </w:rPr>
        <w:t>необходимых условий для организ</w:t>
      </w:r>
      <w:r w:rsidRPr="00E70012">
        <w:rPr>
          <w:sz w:val="28"/>
          <w:szCs w:val="28"/>
        </w:rPr>
        <w:t>а</w:t>
      </w:r>
      <w:r w:rsidRPr="00E70012">
        <w:rPr>
          <w:sz w:val="28"/>
          <w:szCs w:val="28"/>
        </w:rPr>
        <w:t>ции питания, медицинского обслуживания обучающихся;</w:t>
      </w:r>
    </w:p>
    <w:p w:rsidR="003E0DCA" w:rsidRPr="00E70012" w:rsidRDefault="003E0DCA" w:rsidP="00C7740B">
      <w:pPr>
        <w:pStyle w:val="10"/>
        <w:numPr>
          <w:ilvl w:val="0"/>
          <w:numId w:val="3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организации промежуточной и итоговой аттестации обучающихся; </w:t>
      </w:r>
    </w:p>
    <w:p w:rsidR="003E0DCA" w:rsidRPr="00E70012" w:rsidRDefault="003E0DCA" w:rsidP="00C7740B">
      <w:pPr>
        <w:pStyle w:val="10"/>
        <w:numPr>
          <w:ilvl w:val="0"/>
          <w:numId w:val="3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</w:t>
      </w:r>
      <w:r w:rsidR="007D0190">
        <w:rPr>
          <w:sz w:val="28"/>
          <w:szCs w:val="28"/>
        </w:rPr>
        <w:t xml:space="preserve">проведения </w:t>
      </w:r>
      <w:r w:rsidRPr="00E70012">
        <w:rPr>
          <w:sz w:val="28"/>
          <w:szCs w:val="28"/>
        </w:rPr>
        <w:t xml:space="preserve">мероприятий по охране и укреплению здоровья обучающихся; </w:t>
      </w:r>
    </w:p>
    <w:p w:rsidR="003E0DCA" w:rsidRPr="00E70012" w:rsidRDefault="003E0DCA" w:rsidP="00C7740B">
      <w:pPr>
        <w:pStyle w:val="10"/>
        <w:numPr>
          <w:ilvl w:val="0"/>
          <w:numId w:val="3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развития воспитательной работы в</w:t>
      </w:r>
      <w:r w:rsidR="00353257">
        <w:rPr>
          <w:sz w:val="28"/>
          <w:szCs w:val="28"/>
        </w:rPr>
        <w:t xml:space="preserve"> </w:t>
      </w:r>
      <w:r w:rsidR="00F1438E">
        <w:rPr>
          <w:sz w:val="28"/>
          <w:szCs w:val="28"/>
        </w:rPr>
        <w:t>ГБПОУ КК ЕПК</w:t>
      </w:r>
      <w:r w:rsidR="007D0190">
        <w:rPr>
          <w:sz w:val="28"/>
          <w:szCs w:val="28"/>
        </w:rPr>
        <w:t>.</w:t>
      </w:r>
    </w:p>
    <w:p w:rsidR="003E0DCA" w:rsidRPr="00E70012" w:rsidRDefault="00D77167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3.6.3</w:t>
      </w:r>
      <w:r w:rsidR="003E0DCA" w:rsidRPr="00E70012">
        <w:rPr>
          <w:sz w:val="28"/>
          <w:szCs w:val="28"/>
        </w:rPr>
        <w:t>. Принимает решени</w:t>
      </w:r>
      <w:r w:rsidR="007D0190">
        <w:rPr>
          <w:sz w:val="28"/>
          <w:szCs w:val="28"/>
        </w:rPr>
        <w:t>е</w:t>
      </w:r>
      <w:r w:rsidR="003E0DCA" w:rsidRPr="00E70012">
        <w:rPr>
          <w:sz w:val="28"/>
          <w:szCs w:val="28"/>
        </w:rPr>
        <w:t xml:space="preserve"> о создании в </w:t>
      </w:r>
      <w:r w:rsidR="0035325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 xml:space="preserve">олледже </w:t>
      </w:r>
      <w:r w:rsidR="003E0DCA" w:rsidRPr="00E70012">
        <w:rPr>
          <w:sz w:val="28"/>
          <w:szCs w:val="28"/>
        </w:rPr>
        <w:t>общественных (в том числе молодежных) орган</w:t>
      </w:r>
      <w:r w:rsidR="003E0DCA" w:rsidRPr="00E70012">
        <w:rPr>
          <w:sz w:val="28"/>
          <w:szCs w:val="28"/>
        </w:rPr>
        <w:t>и</w:t>
      </w:r>
      <w:r w:rsidR="003E0DCA" w:rsidRPr="00E70012">
        <w:rPr>
          <w:sz w:val="28"/>
          <w:szCs w:val="28"/>
        </w:rPr>
        <w:t>заций (объединений), а также может запрашивать отчет об их деятельности.</w:t>
      </w:r>
    </w:p>
    <w:p w:rsidR="003E0DCA" w:rsidRPr="007D0190" w:rsidRDefault="00D77167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E0DCA" w:rsidRPr="007D0190">
        <w:rPr>
          <w:sz w:val="28"/>
          <w:szCs w:val="28"/>
        </w:rPr>
        <w:t>В сфере финансово-хозяйственной деятельности: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D77167">
        <w:rPr>
          <w:sz w:val="28"/>
          <w:szCs w:val="28"/>
        </w:rPr>
        <w:t>7.1</w:t>
      </w:r>
      <w:r w:rsidR="003E0DCA" w:rsidRPr="00E70012">
        <w:rPr>
          <w:sz w:val="28"/>
          <w:szCs w:val="28"/>
        </w:rPr>
        <w:t xml:space="preserve">. Согласовывает (утверждает) по представлению </w:t>
      </w:r>
      <w:r w:rsidR="002E0467">
        <w:rPr>
          <w:sz w:val="28"/>
          <w:szCs w:val="28"/>
        </w:rPr>
        <w:t>Д</w:t>
      </w:r>
      <w:r w:rsidR="003E0DCA" w:rsidRPr="00E70012">
        <w:rPr>
          <w:sz w:val="28"/>
          <w:szCs w:val="28"/>
        </w:rPr>
        <w:t xml:space="preserve">иректора </w:t>
      </w:r>
      <w:r w:rsidR="00F1438E">
        <w:rPr>
          <w:sz w:val="28"/>
          <w:szCs w:val="28"/>
        </w:rPr>
        <w:t>ГБПОУ КК ЕПК</w:t>
      </w:r>
      <w:r w:rsidR="005050C8" w:rsidRPr="00E70012">
        <w:rPr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>бюджетную заявку, смету бюджетного финансирования и согласов</w:t>
      </w:r>
      <w:r w:rsidR="003E0DCA" w:rsidRPr="00E70012">
        <w:rPr>
          <w:sz w:val="28"/>
          <w:szCs w:val="28"/>
        </w:rPr>
        <w:t>ы</w:t>
      </w:r>
      <w:r w:rsidR="003E0DCA" w:rsidRPr="00E70012">
        <w:rPr>
          <w:sz w:val="28"/>
          <w:szCs w:val="28"/>
        </w:rPr>
        <w:t xml:space="preserve">вает смету расходования средств, полученных </w:t>
      </w:r>
      <w:r w:rsidR="002E046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 xml:space="preserve">олледжем </w:t>
      </w:r>
      <w:r w:rsidR="003E0DCA" w:rsidRPr="00E70012">
        <w:rPr>
          <w:sz w:val="28"/>
          <w:szCs w:val="28"/>
        </w:rPr>
        <w:t xml:space="preserve">от уставной деятельности, приносящей доходы, и из иных внебюджетных </w:t>
      </w:r>
      <w:r w:rsidR="003E0DCA" w:rsidRPr="00E70012">
        <w:rPr>
          <w:sz w:val="28"/>
          <w:szCs w:val="28"/>
        </w:rPr>
        <w:lastRenderedPageBreak/>
        <w:t>источн</w:t>
      </w:r>
      <w:r w:rsidR="003E0DCA" w:rsidRPr="00E70012">
        <w:rPr>
          <w:sz w:val="28"/>
          <w:szCs w:val="28"/>
        </w:rPr>
        <w:t>и</w:t>
      </w:r>
      <w:r w:rsidR="003E0DCA" w:rsidRPr="00E70012">
        <w:rPr>
          <w:sz w:val="28"/>
          <w:szCs w:val="28"/>
        </w:rPr>
        <w:t>ков</w:t>
      </w:r>
      <w:r w:rsidR="007D0190">
        <w:rPr>
          <w:sz w:val="28"/>
          <w:szCs w:val="28"/>
        </w:rPr>
        <w:t>.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E0DCA" w:rsidRPr="00E70012">
        <w:rPr>
          <w:sz w:val="28"/>
          <w:szCs w:val="28"/>
        </w:rPr>
        <w:t>.</w:t>
      </w:r>
      <w:r w:rsidR="00D77167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="003E0DCA" w:rsidRPr="00E70012">
        <w:rPr>
          <w:sz w:val="28"/>
          <w:szCs w:val="28"/>
        </w:rPr>
        <w:t xml:space="preserve"> Содействует привлечению внебюджетных средств для обеспечения де</w:t>
      </w:r>
      <w:r w:rsidR="003E0DCA" w:rsidRPr="00E70012">
        <w:rPr>
          <w:sz w:val="28"/>
          <w:szCs w:val="28"/>
        </w:rPr>
        <w:t>я</w:t>
      </w:r>
      <w:r w:rsidR="003E0DCA" w:rsidRPr="00E70012">
        <w:rPr>
          <w:sz w:val="28"/>
          <w:szCs w:val="28"/>
        </w:rPr>
        <w:t>тельности и развития</w:t>
      </w:r>
      <w:r w:rsidR="005050C8" w:rsidRPr="00E70012">
        <w:rPr>
          <w:sz w:val="28"/>
          <w:szCs w:val="28"/>
        </w:rPr>
        <w:t xml:space="preserve"> </w:t>
      </w:r>
      <w:r w:rsidR="002E0467">
        <w:rPr>
          <w:sz w:val="28"/>
          <w:szCs w:val="28"/>
        </w:rPr>
        <w:t>К</w:t>
      </w:r>
      <w:r w:rsidR="005050C8" w:rsidRPr="00E70012">
        <w:rPr>
          <w:sz w:val="28"/>
          <w:szCs w:val="28"/>
        </w:rPr>
        <w:t>олледжа</w:t>
      </w:r>
      <w:r w:rsidR="007D0190">
        <w:rPr>
          <w:sz w:val="28"/>
          <w:szCs w:val="28"/>
        </w:rPr>
        <w:t>,</w:t>
      </w:r>
      <w:r w:rsidR="003E0DCA" w:rsidRPr="00E70012">
        <w:rPr>
          <w:sz w:val="28"/>
          <w:szCs w:val="28"/>
        </w:rPr>
        <w:t xml:space="preserve"> определяет цели и направления их расходования</w:t>
      </w:r>
      <w:r w:rsidR="007D0190">
        <w:rPr>
          <w:sz w:val="28"/>
          <w:szCs w:val="28"/>
        </w:rPr>
        <w:t>.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D77167">
        <w:rPr>
          <w:sz w:val="28"/>
          <w:szCs w:val="28"/>
        </w:rPr>
        <w:t>7.3</w:t>
      </w:r>
      <w:r w:rsidR="003E0DCA" w:rsidRPr="00E70012">
        <w:rPr>
          <w:sz w:val="28"/>
          <w:szCs w:val="28"/>
        </w:rPr>
        <w:t>. Рассматривает жалобы и заявления, связанные с нарушением прав и зако</w:t>
      </w:r>
      <w:r w:rsidR="003E0DCA" w:rsidRPr="00E70012">
        <w:rPr>
          <w:sz w:val="28"/>
          <w:szCs w:val="28"/>
        </w:rPr>
        <w:t>н</w:t>
      </w:r>
      <w:r w:rsidR="003E0DCA" w:rsidRPr="00E70012">
        <w:rPr>
          <w:sz w:val="28"/>
          <w:szCs w:val="28"/>
        </w:rPr>
        <w:t>ных интересов всех участников образовательного процесса, осуществляет защиту прав и интересов, обучающихся и их родителей (законных представителей) и принимает по ним решения;</w:t>
      </w:r>
    </w:p>
    <w:p w:rsidR="003E0DCA" w:rsidRPr="00E70012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D77167">
        <w:rPr>
          <w:sz w:val="28"/>
          <w:szCs w:val="28"/>
        </w:rPr>
        <w:t>7.4</w:t>
      </w:r>
      <w:r w:rsidR="0061122D">
        <w:rPr>
          <w:sz w:val="28"/>
          <w:szCs w:val="28"/>
        </w:rPr>
        <w:t>.</w:t>
      </w:r>
      <w:r w:rsidR="00511915">
        <w:rPr>
          <w:sz w:val="28"/>
          <w:szCs w:val="28"/>
        </w:rPr>
        <w:t xml:space="preserve"> В установленном порядке при наличии оснований </w:t>
      </w:r>
      <w:r w:rsidR="003E0DCA" w:rsidRPr="00E70012">
        <w:rPr>
          <w:sz w:val="28"/>
          <w:szCs w:val="28"/>
        </w:rPr>
        <w:t xml:space="preserve">ходатайствует перед Учредителем о награждении и поощрении </w:t>
      </w:r>
      <w:r w:rsidR="002E0467">
        <w:rPr>
          <w:sz w:val="28"/>
          <w:szCs w:val="28"/>
        </w:rPr>
        <w:t>Д</w:t>
      </w:r>
      <w:r w:rsidR="003E0DCA" w:rsidRPr="00E70012">
        <w:rPr>
          <w:sz w:val="28"/>
          <w:szCs w:val="28"/>
        </w:rPr>
        <w:t>иректора и других работников</w:t>
      </w:r>
      <w:r w:rsidR="002E0467">
        <w:rPr>
          <w:sz w:val="28"/>
          <w:szCs w:val="28"/>
        </w:rPr>
        <w:t xml:space="preserve"> К</w:t>
      </w:r>
      <w:r w:rsidR="005050C8" w:rsidRPr="00E70012">
        <w:rPr>
          <w:sz w:val="28"/>
          <w:szCs w:val="28"/>
        </w:rPr>
        <w:t>олледжа</w:t>
      </w:r>
      <w:r w:rsidR="000477CC">
        <w:rPr>
          <w:sz w:val="28"/>
          <w:szCs w:val="28"/>
        </w:rPr>
        <w:t>.</w:t>
      </w:r>
    </w:p>
    <w:p w:rsidR="00F1438E" w:rsidRDefault="00F1438E" w:rsidP="0048025F">
      <w:pPr>
        <w:pStyle w:val="FR1"/>
        <w:tabs>
          <w:tab w:val="left" w:pos="993"/>
        </w:tabs>
        <w:suppressAutoHyphens/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E0DCA" w:rsidRPr="00E70012" w:rsidRDefault="00C7740B" w:rsidP="0048025F">
      <w:pPr>
        <w:pStyle w:val="FR1"/>
        <w:tabs>
          <w:tab w:val="left" w:pos="993"/>
        </w:tabs>
        <w:suppressAutoHyphens/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E0DCA" w:rsidRPr="00E70012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r w:rsidR="00D0278C" w:rsidRPr="00E70012">
        <w:rPr>
          <w:rFonts w:ascii="Times New Roman" w:hAnsi="Times New Roman"/>
          <w:b/>
          <w:sz w:val="28"/>
          <w:szCs w:val="28"/>
        </w:rPr>
        <w:t>С</w:t>
      </w:r>
      <w:r w:rsidR="003E0DCA" w:rsidRPr="00E70012">
        <w:rPr>
          <w:rFonts w:ascii="Times New Roman" w:hAnsi="Times New Roman"/>
          <w:b/>
          <w:sz w:val="28"/>
          <w:szCs w:val="28"/>
        </w:rPr>
        <w:t>овета</w:t>
      </w:r>
    </w:p>
    <w:p w:rsidR="005A1B33" w:rsidRPr="0003647F" w:rsidRDefault="00C7740B" w:rsidP="0048025F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E0DCA" w:rsidRPr="0003647F">
        <w:rPr>
          <w:sz w:val="28"/>
          <w:szCs w:val="28"/>
        </w:rPr>
        <w:t xml:space="preserve">.1. </w:t>
      </w:r>
      <w:r w:rsidR="005A1B33" w:rsidRPr="0003647F">
        <w:rPr>
          <w:sz w:val="28"/>
          <w:szCs w:val="28"/>
        </w:rPr>
        <w:t>Организационной формой работы Совета являются заседания, кот</w:t>
      </w:r>
      <w:r w:rsidR="005A1B33" w:rsidRPr="0003647F">
        <w:rPr>
          <w:sz w:val="28"/>
          <w:szCs w:val="28"/>
        </w:rPr>
        <w:t>о</w:t>
      </w:r>
      <w:r w:rsidR="005A1B33" w:rsidRPr="0003647F">
        <w:rPr>
          <w:sz w:val="28"/>
          <w:szCs w:val="28"/>
        </w:rPr>
        <w:t>рые проводятся по мере необходимости, но не реже одного раза в квартал.</w:t>
      </w:r>
    </w:p>
    <w:p w:rsidR="003E0DCA" w:rsidRPr="0003647F" w:rsidRDefault="003E0DCA" w:rsidP="0048025F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 w:rsidRPr="0003647F">
        <w:rPr>
          <w:sz w:val="28"/>
          <w:szCs w:val="28"/>
        </w:rPr>
        <w:t>Заседания Совета созываются по мере необходимости, но не реже одного раза в квартал</w:t>
      </w:r>
      <w:r w:rsidR="00677595">
        <w:rPr>
          <w:sz w:val="28"/>
          <w:szCs w:val="28"/>
        </w:rPr>
        <w:t>.</w:t>
      </w:r>
      <w:r w:rsidRPr="0003647F">
        <w:rPr>
          <w:sz w:val="28"/>
          <w:szCs w:val="28"/>
        </w:rPr>
        <w:t xml:space="preserve"> </w:t>
      </w:r>
      <w:r w:rsidR="005A1B33" w:rsidRPr="0003647F">
        <w:rPr>
          <w:sz w:val="28"/>
          <w:szCs w:val="28"/>
        </w:rPr>
        <w:t>Внеплановые з</w:t>
      </w:r>
      <w:r w:rsidRPr="0003647F">
        <w:rPr>
          <w:sz w:val="28"/>
          <w:szCs w:val="28"/>
        </w:rPr>
        <w:t>аседания Совета могут быть инициированы председателем Совета, представителем Учредителя, а также членами Совета (не менее 1/3 всего состава).</w:t>
      </w:r>
    </w:p>
    <w:p w:rsidR="0003647F" w:rsidRPr="0003647F" w:rsidRDefault="00C7740B" w:rsidP="0048025F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E0DCA" w:rsidRPr="0003647F">
        <w:rPr>
          <w:sz w:val="28"/>
          <w:szCs w:val="28"/>
        </w:rPr>
        <w:t xml:space="preserve">.2. </w:t>
      </w:r>
      <w:r w:rsidR="0003647F" w:rsidRPr="0003647F">
        <w:rPr>
          <w:sz w:val="28"/>
          <w:szCs w:val="28"/>
        </w:rPr>
        <w:t xml:space="preserve">Первое заседание Совета созывается Директором </w:t>
      </w:r>
      <w:r w:rsidR="0061122D">
        <w:rPr>
          <w:sz w:val="28"/>
          <w:szCs w:val="28"/>
        </w:rPr>
        <w:t>ГБПОУ КК ЕПК</w:t>
      </w:r>
      <w:r w:rsidR="0003647F" w:rsidRPr="0003647F">
        <w:rPr>
          <w:sz w:val="28"/>
          <w:szCs w:val="28"/>
        </w:rPr>
        <w:t xml:space="preserve"> не позднее</w:t>
      </w:r>
      <w:r w:rsidR="00511915">
        <w:rPr>
          <w:sz w:val="28"/>
          <w:szCs w:val="28"/>
        </w:rPr>
        <w:t>,</w:t>
      </w:r>
      <w:r w:rsidR="0003647F" w:rsidRPr="0003647F">
        <w:rPr>
          <w:sz w:val="28"/>
          <w:szCs w:val="28"/>
        </w:rPr>
        <w:t xml:space="preserve"> чем через месяц после его формир</w:t>
      </w:r>
      <w:r w:rsidR="0003647F" w:rsidRPr="0003647F">
        <w:rPr>
          <w:sz w:val="28"/>
          <w:szCs w:val="28"/>
        </w:rPr>
        <w:t>о</w:t>
      </w:r>
      <w:r w:rsidR="0003647F" w:rsidRPr="0003647F">
        <w:rPr>
          <w:sz w:val="28"/>
          <w:szCs w:val="28"/>
        </w:rPr>
        <w:t>вания. На первом заседании Совета, в частности, избираются председ</w:t>
      </w:r>
      <w:r w:rsidR="0003647F" w:rsidRPr="0003647F">
        <w:rPr>
          <w:sz w:val="28"/>
          <w:szCs w:val="28"/>
        </w:rPr>
        <w:t>а</w:t>
      </w:r>
      <w:r w:rsidR="0003647F" w:rsidRPr="0003647F">
        <w:rPr>
          <w:sz w:val="28"/>
          <w:szCs w:val="28"/>
        </w:rPr>
        <w:t xml:space="preserve">тель и секретарь Совета, при необходимости заместитель (заместители) председателя Совета. </w:t>
      </w:r>
    </w:p>
    <w:p w:rsidR="0003647F" w:rsidRPr="0003647F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03647F" w:rsidRPr="0003647F">
        <w:rPr>
          <w:sz w:val="28"/>
          <w:szCs w:val="28"/>
        </w:rPr>
        <w:t>.3. Планирование работы Совета осуществляется в порядке, опред</w:t>
      </w:r>
      <w:r w:rsidR="0003647F" w:rsidRPr="0003647F">
        <w:rPr>
          <w:sz w:val="28"/>
          <w:szCs w:val="28"/>
        </w:rPr>
        <w:t>е</w:t>
      </w:r>
      <w:r w:rsidR="0003647F" w:rsidRPr="0003647F">
        <w:rPr>
          <w:sz w:val="28"/>
          <w:szCs w:val="28"/>
        </w:rPr>
        <w:t>ленн</w:t>
      </w:r>
      <w:r w:rsidR="00511915">
        <w:rPr>
          <w:sz w:val="28"/>
          <w:szCs w:val="28"/>
        </w:rPr>
        <w:t>о</w:t>
      </w:r>
      <w:r w:rsidR="0003647F" w:rsidRPr="0003647F">
        <w:rPr>
          <w:sz w:val="28"/>
          <w:szCs w:val="28"/>
        </w:rPr>
        <w:t>м регламентом Совета. Регламент Совета должен быть принят не позднее, чем на втором его заседании.</w:t>
      </w:r>
    </w:p>
    <w:p w:rsidR="0003647F" w:rsidRPr="0003647F" w:rsidRDefault="00C7740B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03647F" w:rsidRPr="0003647F">
        <w:rPr>
          <w:sz w:val="28"/>
          <w:szCs w:val="28"/>
        </w:rPr>
        <w:t>.4. Совет имеет право в период между заседаниями со</w:t>
      </w:r>
      <w:r w:rsidR="0003647F" w:rsidRPr="0003647F">
        <w:rPr>
          <w:sz w:val="28"/>
          <w:szCs w:val="28"/>
        </w:rPr>
        <w:t>з</w:t>
      </w:r>
      <w:r w:rsidR="0003647F" w:rsidRPr="0003647F">
        <w:rPr>
          <w:sz w:val="28"/>
          <w:szCs w:val="28"/>
        </w:rPr>
        <w:t>давать постоянные и временные комиссии Совета для подготовки материалов к заседаниям Совета, выработки проектов его решений. Совет о</w:t>
      </w:r>
      <w:r w:rsidR="0003647F" w:rsidRPr="0003647F">
        <w:rPr>
          <w:sz w:val="28"/>
          <w:szCs w:val="28"/>
        </w:rPr>
        <w:t>п</w:t>
      </w:r>
      <w:r w:rsidR="0003647F" w:rsidRPr="0003647F">
        <w:rPr>
          <w:sz w:val="28"/>
          <w:szCs w:val="28"/>
        </w:rPr>
        <w:t>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</w:t>
      </w:r>
      <w:r w:rsidR="0003647F" w:rsidRPr="0003647F">
        <w:rPr>
          <w:sz w:val="28"/>
          <w:szCs w:val="28"/>
        </w:rPr>
        <w:t>ю</w:t>
      </w:r>
      <w:r w:rsidR="0003647F" w:rsidRPr="0003647F">
        <w:rPr>
          <w:sz w:val="28"/>
          <w:szCs w:val="28"/>
        </w:rPr>
        <w:t>бые лица, которы</w:t>
      </w:r>
      <w:r w:rsidR="00511915">
        <w:rPr>
          <w:sz w:val="28"/>
          <w:szCs w:val="28"/>
        </w:rPr>
        <w:t>е</w:t>
      </w:r>
      <w:r w:rsidR="0003647F" w:rsidRPr="0003647F">
        <w:rPr>
          <w:sz w:val="28"/>
          <w:szCs w:val="28"/>
        </w:rPr>
        <w:t xml:space="preserve"> Совет сочтет необходимым привлечь для обеспеч</w:t>
      </w:r>
      <w:r w:rsidR="0003647F" w:rsidRPr="0003647F">
        <w:rPr>
          <w:sz w:val="28"/>
          <w:szCs w:val="28"/>
        </w:rPr>
        <w:t>е</w:t>
      </w:r>
      <w:r w:rsidR="0003647F" w:rsidRPr="0003647F">
        <w:rPr>
          <w:sz w:val="28"/>
          <w:szCs w:val="28"/>
        </w:rPr>
        <w:t>ния эффективной работы комиссии. Руководитель (председатель) любой коми</w:t>
      </w:r>
      <w:r w:rsidR="0003647F" w:rsidRPr="0003647F">
        <w:rPr>
          <w:sz w:val="28"/>
          <w:szCs w:val="28"/>
        </w:rPr>
        <w:t>с</w:t>
      </w:r>
      <w:r w:rsidR="0003647F" w:rsidRPr="0003647F">
        <w:rPr>
          <w:sz w:val="28"/>
          <w:szCs w:val="28"/>
        </w:rPr>
        <w:t>сии является членом Совета.</w:t>
      </w:r>
    </w:p>
    <w:p w:rsidR="00D77167" w:rsidRDefault="00C7740B" w:rsidP="00D77167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03647F" w:rsidRPr="0003647F">
        <w:rPr>
          <w:sz w:val="28"/>
          <w:szCs w:val="28"/>
        </w:rPr>
        <w:t>.5. Кворумом для проведения заседания</w:t>
      </w:r>
      <w:r w:rsidR="0003647F" w:rsidRPr="00E70012">
        <w:rPr>
          <w:sz w:val="28"/>
          <w:szCs w:val="28"/>
        </w:rPr>
        <w:t xml:space="preserve"> Совета является присутствие </w:t>
      </w:r>
      <w:r w:rsidR="0003647F" w:rsidRPr="00E70012">
        <w:rPr>
          <w:sz w:val="28"/>
          <w:szCs w:val="28"/>
        </w:rPr>
        <w:lastRenderedPageBreak/>
        <w:t>не менее 2/3 членов.</w:t>
      </w:r>
    </w:p>
    <w:p w:rsidR="0003647F" w:rsidRPr="00E70012" w:rsidRDefault="0003647F" w:rsidP="00D77167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 w:rsidRPr="00E70012">
        <w:rPr>
          <w:sz w:val="28"/>
          <w:szCs w:val="28"/>
        </w:rPr>
        <w:t>Решения Совета, как правило, принимаются большинством гол</w:t>
      </w:r>
      <w:r w:rsidRPr="00E70012">
        <w:rPr>
          <w:sz w:val="28"/>
          <w:szCs w:val="28"/>
        </w:rPr>
        <w:t>о</w:t>
      </w:r>
      <w:r w:rsidRPr="00E70012">
        <w:rPr>
          <w:sz w:val="28"/>
          <w:szCs w:val="28"/>
        </w:rPr>
        <w:t>сов членов Совета, присутствующих на заседании, при открытом гол</w:t>
      </w:r>
      <w:r w:rsidRPr="00E70012">
        <w:rPr>
          <w:sz w:val="28"/>
          <w:szCs w:val="28"/>
        </w:rPr>
        <w:t>о</w:t>
      </w:r>
      <w:r w:rsidR="00E07322">
        <w:rPr>
          <w:sz w:val="28"/>
          <w:szCs w:val="28"/>
        </w:rPr>
        <w:t xml:space="preserve">совании </w:t>
      </w:r>
      <w:r w:rsidRPr="00E70012">
        <w:rPr>
          <w:sz w:val="28"/>
          <w:szCs w:val="28"/>
        </w:rPr>
        <w:t>и оформляются протоколом, который подписывается председателем и секретарем Совета. Решения Совета являются полномочными, если за них проголосовало не менее 2/3 присутствующих.</w:t>
      </w:r>
    </w:p>
    <w:p w:rsidR="003E0DCA" w:rsidRPr="00E70012" w:rsidRDefault="00C7740B" w:rsidP="00D77167">
      <w:pPr>
        <w:pStyle w:val="10"/>
        <w:tabs>
          <w:tab w:val="left" w:pos="28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4.6</w:t>
      </w:r>
      <w:r w:rsidR="003E0DCA" w:rsidRPr="00E70012">
        <w:rPr>
          <w:sz w:val="28"/>
          <w:szCs w:val="28"/>
        </w:rPr>
        <w:t>. Члены Совета работают на общественных началах.</w:t>
      </w:r>
    </w:p>
    <w:p w:rsidR="003E0DCA" w:rsidRPr="00E70012" w:rsidRDefault="00C7740B" w:rsidP="00D77167">
      <w:pPr>
        <w:pStyle w:val="10"/>
        <w:tabs>
          <w:tab w:val="left" w:pos="993"/>
          <w:tab w:val="left" w:pos="1440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E0DCA" w:rsidRPr="00E7001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E0DCA" w:rsidRPr="00E70012">
        <w:rPr>
          <w:sz w:val="28"/>
          <w:szCs w:val="28"/>
        </w:rPr>
        <w:t xml:space="preserve"> Основные положения, касающиеся порядка и условий деятельности Совета, определяются </w:t>
      </w:r>
      <w:r w:rsidR="00D0278C" w:rsidRPr="00E70012">
        <w:rPr>
          <w:sz w:val="28"/>
          <w:szCs w:val="28"/>
        </w:rPr>
        <w:t>У</w:t>
      </w:r>
      <w:r w:rsidR="003E0DCA" w:rsidRPr="00E70012">
        <w:rPr>
          <w:sz w:val="28"/>
          <w:szCs w:val="28"/>
        </w:rPr>
        <w:t>ставом</w:t>
      </w:r>
      <w:r w:rsidR="00D0278C" w:rsidRPr="00E70012">
        <w:rPr>
          <w:sz w:val="28"/>
          <w:szCs w:val="28"/>
        </w:rPr>
        <w:t xml:space="preserve"> </w:t>
      </w:r>
      <w:r w:rsidR="005A1B33">
        <w:rPr>
          <w:sz w:val="28"/>
          <w:szCs w:val="28"/>
        </w:rPr>
        <w:t>К</w:t>
      </w:r>
      <w:r w:rsidR="00D0278C" w:rsidRPr="00E70012">
        <w:rPr>
          <w:sz w:val="28"/>
          <w:szCs w:val="28"/>
        </w:rPr>
        <w:t>олледжа</w:t>
      </w:r>
      <w:r w:rsidR="003E0DCA" w:rsidRPr="00E70012">
        <w:rPr>
          <w:sz w:val="28"/>
          <w:szCs w:val="28"/>
        </w:rPr>
        <w:t>. Вопросы порядка работы Совета, не урегулированные Уставом, определяются регламе</w:t>
      </w:r>
      <w:r w:rsidR="003E0DCA" w:rsidRPr="00E70012">
        <w:rPr>
          <w:sz w:val="28"/>
          <w:szCs w:val="28"/>
        </w:rPr>
        <w:t>н</w:t>
      </w:r>
      <w:r w:rsidR="003E0DCA" w:rsidRPr="00E70012">
        <w:rPr>
          <w:sz w:val="28"/>
          <w:szCs w:val="28"/>
        </w:rPr>
        <w:t>том Совета, принимаемым им самостоятельно.</w:t>
      </w:r>
    </w:p>
    <w:p w:rsidR="00D77167" w:rsidRDefault="00C7740B" w:rsidP="00D77167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4.8</w:t>
      </w:r>
      <w:r w:rsidR="003E0DCA" w:rsidRPr="00E70012">
        <w:rPr>
          <w:sz w:val="28"/>
          <w:szCs w:val="28"/>
        </w:rPr>
        <w:t xml:space="preserve">. На заседании в порядке, установленном Уставом </w:t>
      </w:r>
      <w:r w:rsidR="00F73B17">
        <w:rPr>
          <w:sz w:val="28"/>
          <w:szCs w:val="28"/>
        </w:rPr>
        <w:t>К</w:t>
      </w:r>
      <w:r w:rsidR="00D0278C" w:rsidRPr="00E70012">
        <w:rPr>
          <w:sz w:val="28"/>
          <w:szCs w:val="28"/>
        </w:rPr>
        <w:t>олледжа</w:t>
      </w:r>
      <w:r w:rsidR="003E0DCA" w:rsidRPr="00E70012">
        <w:rPr>
          <w:sz w:val="28"/>
          <w:szCs w:val="28"/>
        </w:rPr>
        <w:t xml:space="preserve"> и регламентом Совета, может быть решен любой в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>прос, отнесенный к компетенции Совета.</w:t>
      </w:r>
    </w:p>
    <w:p w:rsidR="003E0DCA" w:rsidRPr="00E70012" w:rsidRDefault="00C7740B" w:rsidP="00D77167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4.9</w:t>
      </w:r>
      <w:r w:rsidR="003E0DCA" w:rsidRPr="00E70012">
        <w:rPr>
          <w:sz w:val="28"/>
          <w:szCs w:val="28"/>
        </w:rPr>
        <w:t>. Для осуществления своих функций Совет вправе:</w:t>
      </w:r>
    </w:p>
    <w:p w:rsidR="003E0DCA" w:rsidRPr="00E70012" w:rsidRDefault="003E0DCA" w:rsidP="00D77167">
      <w:pPr>
        <w:pStyle w:val="10"/>
        <w:numPr>
          <w:ilvl w:val="0"/>
          <w:numId w:val="4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приглашать на заседания Совета любых работников </w:t>
      </w:r>
      <w:r w:rsidR="00F73B17">
        <w:rPr>
          <w:sz w:val="28"/>
          <w:szCs w:val="28"/>
        </w:rPr>
        <w:t>К</w:t>
      </w:r>
      <w:r w:rsidR="00D0278C" w:rsidRPr="00E70012">
        <w:rPr>
          <w:sz w:val="28"/>
          <w:szCs w:val="28"/>
        </w:rPr>
        <w:t xml:space="preserve">олледжа </w:t>
      </w:r>
      <w:r w:rsidRPr="00E70012">
        <w:rPr>
          <w:sz w:val="28"/>
          <w:szCs w:val="28"/>
        </w:rPr>
        <w:t>для получения  разъяснений, консультаций, заслушивания о</w:t>
      </w:r>
      <w:r w:rsidRPr="00E70012">
        <w:rPr>
          <w:sz w:val="28"/>
          <w:szCs w:val="28"/>
        </w:rPr>
        <w:t>т</w:t>
      </w:r>
      <w:r w:rsidRPr="00E70012">
        <w:rPr>
          <w:sz w:val="28"/>
          <w:szCs w:val="28"/>
        </w:rPr>
        <w:t xml:space="preserve">четов по вопросам, входящим в компетенцию Совета; </w:t>
      </w:r>
    </w:p>
    <w:p w:rsidR="003E0DCA" w:rsidRPr="00E70012" w:rsidRDefault="003E0DCA" w:rsidP="00D77167">
      <w:pPr>
        <w:pStyle w:val="10"/>
        <w:numPr>
          <w:ilvl w:val="0"/>
          <w:numId w:val="4"/>
        </w:numPr>
        <w:tabs>
          <w:tab w:val="left" w:pos="993"/>
        </w:tabs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запрашивать и получать у </w:t>
      </w:r>
      <w:r w:rsidR="00F73B17">
        <w:rPr>
          <w:sz w:val="28"/>
          <w:szCs w:val="28"/>
        </w:rPr>
        <w:t>Д</w:t>
      </w:r>
      <w:r w:rsidR="00D0278C" w:rsidRPr="00E70012">
        <w:rPr>
          <w:sz w:val="28"/>
          <w:szCs w:val="28"/>
        </w:rPr>
        <w:t xml:space="preserve">иректора </w:t>
      </w:r>
      <w:r w:rsidR="0003647F">
        <w:rPr>
          <w:sz w:val="28"/>
          <w:szCs w:val="28"/>
        </w:rPr>
        <w:t>К</w:t>
      </w:r>
      <w:r w:rsidR="00D0278C" w:rsidRPr="00E70012">
        <w:rPr>
          <w:sz w:val="28"/>
          <w:szCs w:val="28"/>
        </w:rPr>
        <w:t xml:space="preserve">олледжа </w:t>
      </w:r>
      <w:r w:rsidRPr="00E70012">
        <w:rPr>
          <w:sz w:val="28"/>
          <w:szCs w:val="28"/>
        </w:rPr>
        <w:t>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3E0DCA" w:rsidRDefault="00D77167" w:rsidP="00D77167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E0DCA" w:rsidRPr="00E70012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3E0DCA" w:rsidRPr="00E70012">
        <w:rPr>
          <w:sz w:val="28"/>
          <w:szCs w:val="28"/>
        </w:rPr>
        <w:t xml:space="preserve"> Организационно-техническое обеспечение деятельности Совета возлагается на администрацию </w:t>
      </w:r>
      <w:r w:rsidR="0003647F">
        <w:rPr>
          <w:sz w:val="28"/>
          <w:szCs w:val="28"/>
        </w:rPr>
        <w:t>К</w:t>
      </w:r>
      <w:r w:rsidR="00D0278C" w:rsidRPr="00E70012">
        <w:rPr>
          <w:sz w:val="28"/>
          <w:szCs w:val="28"/>
        </w:rPr>
        <w:t xml:space="preserve">олледжа </w:t>
      </w:r>
      <w:r w:rsidR="003E0DCA" w:rsidRPr="00E70012">
        <w:rPr>
          <w:sz w:val="28"/>
          <w:szCs w:val="28"/>
        </w:rPr>
        <w:t>(в случае н</w:t>
      </w:r>
      <w:r w:rsidR="003E0DCA" w:rsidRPr="00E70012">
        <w:rPr>
          <w:sz w:val="28"/>
          <w:szCs w:val="28"/>
        </w:rPr>
        <w:t>е</w:t>
      </w:r>
      <w:r w:rsidR="003E0DCA" w:rsidRPr="00E70012">
        <w:rPr>
          <w:sz w:val="28"/>
          <w:szCs w:val="28"/>
        </w:rPr>
        <w:t>обходимости – при содействии Учредителя).</w:t>
      </w:r>
    </w:p>
    <w:p w:rsidR="00F73B17" w:rsidRPr="00E70012" w:rsidRDefault="00F73B17" w:rsidP="0048025F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</w:p>
    <w:p w:rsidR="003E0DCA" w:rsidRPr="00E70012" w:rsidRDefault="00D77167" w:rsidP="008E2343">
      <w:pPr>
        <w:pStyle w:val="FR1"/>
        <w:suppressAutoHyphens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0DCA" w:rsidRPr="00E70012">
        <w:rPr>
          <w:rFonts w:ascii="Times New Roman" w:hAnsi="Times New Roman"/>
          <w:b/>
          <w:sz w:val="28"/>
          <w:szCs w:val="28"/>
        </w:rPr>
        <w:t xml:space="preserve">. Права и обязанности (ответственность) членов </w:t>
      </w:r>
      <w:r w:rsidR="00D0278C" w:rsidRPr="00E70012">
        <w:rPr>
          <w:rFonts w:ascii="Times New Roman" w:hAnsi="Times New Roman"/>
          <w:b/>
          <w:sz w:val="28"/>
          <w:szCs w:val="28"/>
        </w:rPr>
        <w:t>С</w:t>
      </w:r>
      <w:r w:rsidR="003E0DCA" w:rsidRPr="00E70012">
        <w:rPr>
          <w:rFonts w:ascii="Times New Roman" w:hAnsi="Times New Roman"/>
          <w:b/>
          <w:sz w:val="28"/>
          <w:szCs w:val="28"/>
        </w:rPr>
        <w:t>овета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 xml:space="preserve">.1. Член </w:t>
      </w:r>
      <w:r w:rsidR="00D0278C" w:rsidRPr="00E70012">
        <w:rPr>
          <w:sz w:val="28"/>
          <w:szCs w:val="28"/>
        </w:rPr>
        <w:t>С</w:t>
      </w:r>
      <w:r w:rsidR="003E0DCA" w:rsidRPr="00E70012">
        <w:rPr>
          <w:sz w:val="28"/>
          <w:szCs w:val="28"/>
        </w:rPr>
        <w:t>овета имеет право: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.1.1. Участвовать в заседаниях Совета, принимать участие в обс</w:t>
      </w:r>
      <w:r w:rsidR="00840531">
        <w:rPr>
          <w:sz w:val="28"/>
          <w:szCs w:val="28"/>
        </w:rPr>
        <w:t>уж</w:t>
      </w:r>
      <w:r w:rsidR="003E0DCA" w:rsidRPr="00E70012">
        <w:rPr>
          <w:sz w:val="28"/>
          <w:szCs w:val="28"/>
        </w:rPr>
        <w:t>дении и принятии решений. Член Совета, оставшийся в меньшинстве при голосовании</w:t>
      </w:r>
      <w:r w:rsidR="00E07322">
        <w:rPr>
          <w:sz w:val="28"/>
          <w:szCs w:val="28"/>
        </w:rPr>
        <w:t>,</w:t>
      </w:r>
      <w:r w:rsidR="003E0DCA" w:rsidRPr="00E70012">
        <w:rPr>
          <w:sz w:val="28"/>
          <w:szCs w:val="28"/>
        </w:rPr>
        <w:t xml:space="preserve"> вправе выразить в п</w:t>
      </w:r>
      <w:r w:rsidR="00840531">
        <w:rPr>
          <w:sz w:val="28"/>
          <w:szCs w:val="28"/>
        </w:rPr>
        <w:t>исьменной форме свое особое мне</w:t>
      </w:r>
      <w:r w:rsidR="003E0DCA" w:rsidRPr="00E70012">
        <w:rPr>
          <w:sz w:val="28"/>
          <w:szCs w:val="28"/>
        </w:rPr>
        <w:t>ние, кот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>рое приобщается к протоколу заседания Совета.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 xml:space="preserve">.1.2. Инициировать проведение заседания Совета по любому вопросу, относящемуся к компетенции </w:t>
      </w:r>
      <w:r w:rsidR="00EA1B85" w:rsidRPr="00E70012">
        <w:rPr>
          <w:sz w:val="28"/>
          <w:szCs w:val="28"/>
        </w:rPr>
        <w:t>С</w:t>
      </w:r>
      <w:r w:rsidR="003E0DCA" w:rsidRPr="00E70012">
        <w:rPr>
          <w:sz w:val="28"/>
          <w:szCs w:val="28"/>
        </w:rPr>
        <w:t>овета.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 xml:space="preserve">.1.3. </w:t>
      </w:r>
      <w:r w:rsidR="00677595">
        <w:rPr>
          <w:sz w:val="28"/>
          <w:szCs w:val="28"/>
        </w:rPr>
        <w:t>Запрашивать у</w:t>
      </w:r>
      <w:r w:rsidR="003E0DCA" w:rsidRPr="00E70012">
        <w:rPr>
          <w:sz w:val="28"/>
          <w:szCs w:val="28"/>
        </w:rPr>
        <w:t xml:space="preserve"> администрации </w:t>
      </w:r>
      <w:r w:rsidR="00D10CC7">
        <w:rPr>
          <w:sz w:val="28"/>
          <w:szCs w:val="28"/>
        </w:rPr>
        <w:t>ГБПОУ КК ЕПК</w:t>
      </w:r>
      <w:r w:rsidR="00D10CC7" w:rsidRPr="00E70012">
        <w:rPr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>предоставления всей необходимой для участия в работе Совета инфо</w:t>
      </w:r>
      <w:r w:rsidR="003E0DCA" w:rsidRPr="00E70012">
        <w:rPr>
          <w:sz w:val="28"/>
          <w:szCs w:val="28"/>
        </w:rPr>
        <w:t>р</w:t>
      </w:r>
      <w:r w:rsidR="003E0DCA" w:rsidRPr="00E70012">
        <w:rPr>
          <w:sz w:val="28"/>
          <w:szCs w:val="28"/>
        </w:rPr>
        <w:t>мации по вопросам, относящимся к компетенции Совета.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 xml:space="preserve">.1.4. Присутствовать на заседании педагогического совета, </w:t>
      </w:r>
      <w:r w:rsidR="00840531">
        <w:rPr>
          <w:sz w:val="28"/>
          <w:szCs w:val="28"/>
        </w:rPr>
        <w:t>орга</w:t>
      </w:r>
      <w:r w:rsidR="003E0DCA" w:rsidRPr="00E70012">
        <w:rPr>
          <w:sz w:val="28"/>
          <w:szCs w:val="28"/>
        </w:rPr>
        <w:t xml:space="preserve">нов </w:t>
      </w:r>
      <w:r w:rsidR="003E0DCA" w:rsidRPr="00E70012">
        <w:rPr>
          <w:sz w:val="28"/>
          <w:szCs w:val="28"/>
        </w:rPr>
        <w:lastRenderedPageBreak/>
        <w:t>самоупра</w:t>
      </w:r>
      <w:r w:rsidR="003E0DCA" w:rsidRPr="00E70012">
        <w:rPr>
          <w:sz w:val="28"/>
          <w:szCs w:val="28"/>
        </w:rPr>
        <w:t>в</w:t>
      </w:r>
      <w:r w:rsidR="003E0DCA" w:rsidRPr="00E70012">
        <w:rPr>
          <w:sz w:val="28"/>
          <w:szCs w:val="28"/>
        </w:rPr>
        <w:t>ления с правом совещательного голоса.</w:t>
      </w:r>
    </w:p>
    <w:p w:rsidR="003E0DCA" w:rsidRPr="00E70012" w:rsidRDefault="00D77167" w:rsidP="008E2343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5.1.5</w:t>
      </w:r>
      <w:r w:rsidR="003E0DCA" w:rsidRPr="00E70012">
        <w:rPr>
          <w:sz w:val="28"/>
          <w:szCs w:val="28"/>
        </w:rPr>
        <w:t>. Досрочно выйти из состава Совета по уважительной причине.</w:t>
      </w:r>
    </w:p>
    <w:p w:rsidR="003E0DCA" w:rsidRPr="00E70012" w:rsidRDefault="00D77167" w:rsidP="00E07322">
      <w:pPr>
        <w:pStyle w:val="10"/>
        <w:tabs>
          <w:tab w:val="left" w:pos="993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.2. Совет несет ответственность за своевременное принятие и выполнение реш</w:t>
      </w:r>
      <w:r w:rsidR="003E0DCA" w:rsidRPr="00E70012">
        <w:rPr>
          <w:sz w:val="28"/>
          <w:szCs w:val="28"/>
        </w:rPr>
        <w:t>е</w:t>
      </w:r>
      <w:r w:rsidR="003E0DCA" w:rsidRPr="00E70012">
        <w:rPr>
          <w:sz w:val="28"/>
          <w:szCs w:val="28"/>
        </w:rPr>
        <w:t xml:space="preserve">ний, входящих в его компетенцию. </w:t>
      </w:r>
    </w:p>
    <w:p w:rsidR="003E0DCA" w:rsidRPr="00E70012" w:rsidRDefault="00840531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10CC7">
        <w:rPr>
          <w:sz w:val="28"/>
          <w:szCs w:val="28"/>
        </w:rPr>
        <w:t>ГБПОУ КК ЕПК</w:t>
      </w:r>
      <w:r w:rsidR="00D10CC7" w:rsidRPr="00E70012">
        <w:rPr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>вправе самостоятельно прин</w:t>
      </w:r>
      <w:r w:rsidR="003E0DCA" w:rsidRPr="00E70012">
        <w:rPr>
          <w:sz w:val="28"/>
          <w:szCs w:val="28"/>
        </w:rPr>
        <w:t>и</w:t>
      </w:r>
      <w:r w:rsidR="003E0DCA" w:rsidRPr="00E70012">
        <w:rPr>
          <w:sz w:val="28"/>
          <w:szCs w:val="28"/>
        </w:rPr>
        <w:t>мать решение по вопросу, входящему в компетенцию Совета, в случае отсутствия необходимого решения Совета по данному вопросу в уст</w:t>
      </w:r>
      <w:r w:rsidR="003E0DCA" w:rsidRPr="00E70012">
        <w:rPr>
          <w:sz w:val="28"/>
          <w:szCs w:val="28"/>
        </w:rPr>
        <w:t>а</w:t>
      </w:r>
      <w:r w:rsidR="003E0DCA" w:rsidRPr="00E70012">
        <w:rPr>
          <w:sz w:val="28"/>
          <w:szCs w:val="28"/>
        </w:rPr>
        <w:t>новленные сроки.</w:t>
      </w:r>
    </w:p>
    <w:p w:rsidR="003E0DCA" w:rsidRPr="00E70012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.3. Учредитель вправе распустить Совет, если Совет не пр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>водит свои заседания в течение полугода, не выполняет свои функции или прин</w:t>
      </w:r>
      <w:r w:rsidR="003E0DCA" w:rsidRPr="00E70012">
        <w:rPr>
          <w:sz w:val="28"/>
          <w:szCs w:val="28"/>
        </w:rPr>
        <w:t>и</w:t>
      </w:r>
      <w:r w:rsidR="003E0DCA" w:rsidRPr="00E70012">
        <w:rPr>
          <w:sz w:val="28"/>
          <w:szCs w:val="28"/>
        </w:rPr>
        <w:t>мает решения, противоречащие действующему законодательству Российской Ф</w:t>
      </w:r>
      <w:r w:rsidR="003E0DCA" w:rsidRPr="00E70012">
        <w:rPr>
          <w:sz w:val="28"/>
          <w:szCs w:val="28"/>
        </w:rPr>
        <w:t>е</w:t>
      </w:r>
      <w:r w:rsidR="003E0DCA" w:rsidRPr="00E70012">
        <w:rPr>
          <w:sz w:val="28"/>
          <w:szCs w:val="28"/>
        </w:rPr>
        <w:t>дерации, Уставу и иным локальным нормативным правовым актам</w:t>
      </w:r>
      <w:r w:rsidR="00EA1B85" w:rsidRPr="00E70012">
        <w:rPr>
          <w:sz w:val="28"/>
          <w:szCs w:val="28"/>
        </w:rPr>
        <w:t xml:space="preserve"> </w:t>
      </w:r>
      <w:r w:rsidR="00840531">
        <w:rPr>
          <w:sz w:val="28"/>
          <w:szCs w:val="28"/>
        </w:rPr>
        <w:t>К</w:t>
      </w:r>
      <w:r w:rsidR="00EA1B85" w:rsidRPr="00E70012">
        <w:rPr>
          <w:sz w:val="28"/>
          <w:szCs w:val="28"/>
        </w:rPr>
        <w:t>олледжа</w:t>
      </w:r>
      <w:r w:rsidR="003E0DCA" w:rsidRPr="00E70012">
        <w:rPr>
          <w:sz w:val="28"/>
          <w:szCs w:val="28"/>
        </w:rPr>
        <w:t xml:space="preserve">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</w:t>
      </w:r>
      <w:r w:rsidR="00EA1B85" w:rsidRPr="00E70012">
        <w:rPr>
          <w:sz w:val="28"/>
          <w:szCs w:val="28"/>
        </w:rPr>
        <w:t>С</w:t>
      </w:r>
      <w:r w:rsidR="003E0DCA" w:rsidRPr="00E70012">
        <w:rPr>
          <w:sz w:val="28"/>
          <w:szCs w:val="28"/>
        </w:rPr>
        <w:t>овета на определенный срок. Совет образуется в новом сост</w:t>
      </w:r>
      <w:r w:rsidR="003E0DCA" w:rsidRPr="00E70012">
        <w:rPr>
          <w:sz w:val="28"/>
          <w:szCs w:val="28"/>
        </w:rPr>
        <w:t>а</w:t>
      </w:r>
      <w:r w:rsidR="003E0DCA" w:rsidRPr="00E70012">
        <w:rPr>
          <w:sz w:val="28"/>
          <w:szCs w:val="28"/>
        </w:rPr>
        <w:t>ве в течение трех месяцев со дня издания Учредителем акта о роспуске Совета.</w:t>
      </w:r>
    </w:p>
    <w:p w:rsidR="003E0DCA" w:rsidRPr="00E70012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.4. Члены Совета в случае принятия решений, влекущих нарушения з</w:t>
      </w:r>
      <w:r w:rsidR="003E0DCA" w:rsidRPr="00E70012">
        <w:rPr>
          <w:sz w:val="28"/>
          <w:szCs w:val="28"/>
        </w:rPr>
        <w:t>а</w:t>
      </w:r>
      <w:r w:rsidR="003E0DCA" w:rsidRPr="00E70012">
        <w:rPr>
          <w:sz w:val="28"/>
          <w:szCs w:val="28"/>
        </w:rPr>
        <w:t>конодательства Российской Федерации, несут ответственность в соответствии с законодательством Российской Федерации.</w:t>
      </w:r>
    </w:p>
    <w:p w:rsidR="003E0DCA" w:rsidRPr="00E70012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.5. Решения Совета, противоречащие положениям Устава</w:t>
      </w:r>
      <w:r w:rsidR="00EA1B85" w:rsidRPr="00E70012">
        <w:rPr>
          <w:sz w:val="28"/>
          <w:szCs w:val="28"/>
        </w:rPr>
        <w:t xml:space="preserve"> </w:t>
      </w:r>
      <w:r w:rsidR="00D10CC7">
        <w:rPr>
          <w:sz w:val="28"/>
          <w:szCs w:val="28"/>
        </w:rPr>
        <w:t>ГБПОУ КК ЕПК</w:t>
      </w:r>
      <w:r w:rsidR="003E0DCA" w:rsidRPr="00E70012">
        <w:rPr>
          <w:sz w:val="28"/>
          <w:szCs w:val="28"/>
        </w:rPr>
        <w:t xml:space="preserve">, положениям договора </w:t>
      </w:r>
      <w:r w:rsidR="00840531">
        <w:rPr>
          <w:sz w:val="28"/>
          <w:szCs w:val="28"/>
        </w:rPr>
        <w:t>К</w:t>
      </w:r>
      <w:r w:rsidR="00EA1B85" w:rsidRPr="00E70012">
        <w:rPr>
          <w:sz w:val="28"/>
          <w:szCs w:val="28"/>
        </w:rPr>
        <w:t xml:space="preserve">олледжа </w:t>
      </w:r>
      <w:r w:rsidR="003E0DCA" w:rsidRPr="00E70012">
        <w:rPr>
          <w:sz w:val="28"/>
          <w:szCs w:val="28"/>
        </w:rPr>
        <w:t>и Учредителя</w:t>
      </w:r>
      <w:r w:rsidR="00E07322">
        <w:rPr>
          <w:sz w:val="28"/>
          <w:szCs w:val="28"/>
        </w:rPr>
        <w:t>,</w:t>
      </w:r>
      <w:r w:rsidR="003E0DCA" w:rsidRPr="00E70012">
        <w:rPr>
          <w:sz w:val="28"/>
          <w:szCs w:val="28"/>
        </w:rPr>
        <w:t xml:space="preserve"> недействительны с момента их принятия и не подлежат исполнению</w:t>
      </w:r>
      <w:r w:rsidR="00840531">
        <w:rPr>
          <w:sz w:val="28"/>
          <w:szCs w:val="28"/>
        </w:rPr>
        <w:t xml:space="preserve"> Директором</w:t>
      </w:r>
      <w:r w:rsidR="003E0DCA" w:rsidRPr="00E70012">
        <w:rPr>
          <w:sz w:val="28"/>
          <w:szCs w:val="28"/>
        </w:rPr>
        <w:t>, его работн</w:t>
      </w:r>
      <w:r w:rsidR="003E0DCA" w:rsidRPr="00E70012">
        <w:rPr>
          <w:sz w:val="28"/>
          <w:szCs w:val="28"/>
        </w:rPr>
        <w:t>и</w:t>
      </w:r>
      <w:r w:rsidR="003E0DCA" w:rsidRPr="00E70012">
        <w:rPr>
          <w:sz w:val="28"/>
          <w:szCs w:val="28"/>
        </w:rPr>
        <w:t>ками и иными участниками образовательного процесса.</w:t>
      </w:r>
    </w:p>
    <w:p w:rsidR="003E0DCA" w:rsidRPr="00E70012" w:rsidRDefault="003E0DCA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 w:rsidRPr="00E70012">
        <w:rPr>
          <w:sz w:val="28"/>
          <w:szCs w:val="28"/>
        </w:rPr>
        <w:t xml:space="preserve">По факту принятия вышеуказанных решений Совета </w:t>
      </w:r>
      <w:r w:rsidR="009B3E59">
        <w:rPr>
          <w:sz w:val="28"/>
          <w:szCs w:val="28"/>
        </w:rPr>
        <w:t>У</w:t>
      </w:r>
      <w:r w:rsidRPr="00E70012">
        <w:rPr>
          <w:sz w:val="28"/>
          <w:szCs w:val="28"/>
        </w:rPr>
        <w:t>чредитель 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3E0DCA" w:rsidRPr="00E70012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.6. Члены Совета</w:t>
      </w:r>
      <w:r w:rsidR="00EA1B85" w:rsidRPr="00E70012">
        <w:rPr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 xml:space="preserve">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3E0DCA" w:rsidRPr="00E70012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</w:t>
      </w:r>
      <w:r w:rsidR="00EA1B85" w:rsidRPr="00E70012">
        <w:rPr>
          <w:sz w:val="28"/>
          <w:szCs w:val="28"/>
        </w:rPr>
        <w:t>7</w:t>
      </w:r>
      <w:r w:rsidR="003E0DCA" w:rsidRPr="00E70012">
        <w:rPr>
          <w:sz w:val="28"/>
          <w:szCs w:val="28"/>
        </w:rPr>
        <w:t>. Член Совета выводится из его состава по решению Совета в следующих</w:t>
      </w:r>
      <w:r w:rsidR="003E0DCA" w:rsidRPr="00E70012">
        <w:rPr>
          <w:b/>
          <w:sz w:val="28"/>
          <w:szCs w:val="28"/>
        </w:rPr>
        <w:t xml:space="preserve"> </w:t>
      </w:r>
      <w:r w:rsidR="003E0DCA" w:rsidRPr="00E70012">
        <w:rPr>
          <w:sz w:val="28"/>
          <w:szCs w:val="28"/>
        </w:rPr>
        <w:t>случаях:</w:t>
      </w:r>
    </w:p>
    <w:p w:rsidR="003E0DCA" w:rsidRPr="00E70012" w:rsidRDefault="003E0DCA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по желанию члена Совета, выраженному в письменной форме;</w:t>
      </w:r>
    </w:p>
    <w:p w:rsidR="003E0DCA" w:rsidRPr="00E70012" w:rsidRDefault="003E0DCA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при отзыве представителя</w:t>
      </w:r>
      <w:r w:rsidR="00E2783D">
        <w:rPr>
          <w:sz w:val="28"/>
          <w:szCs w:val="28"/>
        </w:rPr>
        <w:t xml:space="preserve"> другой организации, органов местного управления и др.</w:t>
      </w:r>
      <w:r w:rsidRPr="00E70012">
        <w:rPr>
          <w:sz w:val="28"/>
          <w:szCs w:val="28"/>
        </w:rPr>
        <w:t>;</w:t>
      </w:r>
    </w:p>
    <w:p w:rsidR="003E0DCA" w:rsidRPr="00E70012" w:rsidRDefault="009B3E59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увольнении работника Колледжа</w:t>
      </w:r>
      <w:r w:rsidR="003E0DCA" w:rsidRPr="00E70012">
        <w:rPr>
          <w:sz w:val="28"/>
          <w:szCs w:val="28"/>
        </w:rPr>
        <w:t>, избранного членом Совета, если он не мо</w:t>
      </w:r>
      <w:r>
        <w:rPr>
          <w:sz w:val="28"/>
          <w:szCs w:val="28"/>
        </w:rPr>
        <w:t>жет</w:t>
      </w:r>
      <w:r w:rsidR="003E0DCA" w:rsidRPr="00E70012">
        <w:rPr>
          <w:sz w:val="28"/>
          <w:szCs w:val="28"/>
        </w:rPr>
        <w:t xml:space="preserve"> быть кооптирован в состав Совета после </w:t>
      </w:r>
      <w:r w:rsidR="003E0DCA" w:rsidRPr="00E70012">
        <w:rPr>
          <w:sz w:val="28"/>
          <w:szCs w:val="28"/>
        </w:rPr>
        <w:lastRenderedPageBreak/>
        <w:t>увольнения;</w:t>
      </w:r>
    </w:p>
    <w:p w:rsidR="003E0DCA" w:rsidRPr="00E70012" w:rsidRDefault="003E0DCA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в связи с окончанием </w:t>
      </w:r>
      <w:r w:rsidR="00D10CC7">
        <w:rPr>
          <w:sz w:val="28"/>
          <w:szCs w:val="28"/>
        </w:rPr>
        <w:t>ГБПОУ КК ЕПК</w:t>
      </w:r>
      <w:r w:rsidR="00D10CC7" w:rsidRPr="00E70012">
        <w:rPr>
          <w:sz w:val="28"/>
          <w:szCs w:val="28"/>
        </w:rPr>
        <w:t xml:space="preserve"> </w:t>
      </w:r>
      <w:r w:rsidRPr="00E70012">
        <w:rPr>
          <w:sz w:val="28"/>
          <w:szCs w:val="28"/>
        </w:rPr>
        <w:t>или отчислением (пер</w:t>
      </w:r>
      <w:r w:rsidRPr="00E70012">
        <w:rPr>
          <w:sz w:val="28"/>
          <w:szCs w:val="28"/>
        </w:rPr>
        <w:t>е</w:t>
      </w:r>
      <w:r w:rsidRPr="00E70012">
        <w:rPr>
          <w:sz w:val="28"/>
          <w:szCs w:val="28"/>
        </w:rPr>
        <w:t>водом) обучающегося, представляющего в Совете обучающихся, если он не может быть кооптирован в члены Совета после окончания</w:t>
      </w:r>
      <w:r w:rsidR="00EA1B85" w:rsidRPr="00E70012">
        <w:rPr>
          <w:sz w:val="28"/>
          <w:szCs w:val="28"/>
        </w:rPr>
        <w:t xml:space="preserve"> </w:t>
      </w:r>
      <w:r w:rsidR="00840531">
        <w:rPr>
          <w:sz w:val="28"/>
          <w:szCs w:val="28"/>
        </w:rPr>
        <w:t>К</w:t>
      </w:r>
      <w:r w:rsidR="00EA1B85" w:rsidRPr="00E70012">
        <w:rPr>
          <w:sz w:val="28"/>
          <w:szCs w:val="28"/>
        </w:rPr>
        <w:t>олледжа</w:t>
      </w:r>
      <w:r w:rsidRPr="00E70012">
        <w:rPr>
          <w:sz w:val="28"/>
          <w:szCs w:val="28"/>
        </w:rPr>
        <w:t>;</w:t>
      </w:r>
    </w:p>
    <w:p w:rsidR="003E0DCA" w:rsidRPr="00E70012" w:rsidRDefault="003E0DCA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в случае совершения противоправных действий, несовместимых с членством в Совете; </w:t>
      </w:r>
    </w:p>
    <w:p w:rsidR="003E0DCA" w:rsidRPr="00E70012" w:rsidRDefault="003E0DCA" w:rsidP="00D77167">
      <w:pPr>
        <w:pStyle w:val="10"/>
        <w:numPr>
          <w:ilvl w:val="0"/>
          <w:numId w:val="5"/>
        </w:numPr>
        <w:suppressAutoHyphens/>
        <w:spacing w:line="240" w:lineRule="auto"/>
        <w:rPr>
          <w:sz w:val="28"/>
          <w:szCs w:val="28"/>
        </w:rPr>
      </w:pPr>
      <w:r w:rsidRPr="00E70012">
        <w:rPr>
          <w:sz w:val="28"/>
          <w:szCs w:val="28"/>
        </w:rPr>
        <w:t xml:space="preserve">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</w:t>
      </w:r>
      <w:r w:rsidRPr="00E70012">
        <w:rPr>
          <w:sz w:val="28"/>
          <w:szCs w:val="28"/>
        </w:rPr>
        <w:t>н</w:t>
      </w:r>
      <w:r w:rsidRPr="00E70012">
        <w:rPr>
          <w:sz w:val="28"/>
          <w:szCs w:val="28"/>
        </w:rPr>
        <w:t>ной с работой с детьми</w:t>
      </w:r>
      <w:r w:rsidR="00E2783D">
        <w:rPr>
          <w:sz w:val="28"/>
          <w:szCs w:val="28"/>
        </w:rPr>
        <w:t>;</w:t>
      </w:r>
      <w:r w:rsidRPr="00E70012">
        <w:rPr>
          <w:sz w:val="28"/>
          <w:szCs w:val="28"/>
        </w:rPr>
        <w:t xml:space="preserve"> признание по решению суда недееспособным, наличие неснятой или непогашенной судимости за совершение уголовного преступл</w:t>
      </w:r>
      <w:r w:rsidRPr="00E70012">
        <w:rPr>
          <w:sz w:val="28"/>
          <w:szCs w:val="28"/>
        </w:rPr>
        <w:t>е</w:t>
      </w:r>
      <w:r w:rsidRPr="00E70012">
        <w:rPr>
          <w:sz w:val="28"/>
          <w:szCs w:val="28"/>
        </w:rPr>
        <w:t>ния.</w:t>
      </w:r>
    </w:p>
    <w:p w:rsidR="003E0DCA" w:rsidRDefault="00D77167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3E0DCA" w:rsidRPr="00E7001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3E0DCA" w:rsidRPr="00E70012">
        <w:rPr>
          <w:sz w:val="28"/>
          <w:szCs w:val="28"/>
        </w:rPr>
        <w:t>. После вывода (выхода) из состава Совета его члена Совет принимает меры для замещения выбывшего члена (посредством довыб</w:t>
      </w:r>
      <w:r w:rsidR="003E0DCA" w:rsidRPr="00E70012">
        <w:rPr>
          <w:sz w:val="28"/>
          <w:szCs w:val="28"/>
        </w:rPr>
        <w:t>о</w:t>
      </w:r>
      <w:r w:rsidR="003E0DCA" w:rsidRPr="00E70012">
        <w:rPr>
          <w:sz w:val="28"/>
          <w:szCs w:val="28"/>
        </w:rPr>
        <w:t xml:space="preserve">ров </w:t>
      </w:r>
      <w:r w:rsidR="00E2783D">
        <w:rPr>
          <w:sz w:val="28"/>
          <w:szCs w:val="28"/>
        </w:rPr>
        <w:t>или</w:t>
      </w:r>
      <w:r w:rsidR="003E0DCA" w:rsidRPr="00E70012">
        <w:rPr>
          <w:sz w:val="28"/>
          <w:szCs w:val="28"/>
        </w:rPr>
        <w:t xml:space="preserve"> кооптации).</w:t>
      </w:r>
    </w:p>
    <w:p w:rsidR="00840531" w:rsidRPr="00E70012" w:rsidRDefault="00840531" w:rsidP="0048025F">
      <w:pPr>
        <w:pStyle w:val="10"/>
        <w:suppressAutoHyphens/>
        <w:spacing w:line="240" w:lineRule="auto"/>
        <w:ind w:firstLine="851"/>
        <w:rPr>
          <w:sz w:val="28"/>
          <w:szCs w:val="28"/>
        </w:rPr>
      </w:pPr>
    </w:p>
    <w:p w:rsidR="0099672C" w:rsidRDefault="0099672C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99672C">
        <w:rPr>
          <w:color w:val="000000"/>
          <w:sz w:val="28"/>
          <w:szCs w:val="28"/>
        </w:rPr>
        <w:t> </w:t>
      </w: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48025F">
      <w:pPr>
        <w:pStyle w:val="ac"/>
        <w:suppressAutoHyphens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E45DB" w:rsidRDefault="00AE45DB" w:rsidP="0099672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0DCA" w:rsidRPr="0099672C" w:rsidRDefault="003E0DCA" w:rsidP="0048025F">
      <w:pPr>
        <w:jc w:val="both"/>
        <w:rPr>
          <w:sz w:val="28"/>
          <w:szCs w:val="28"/>
        </w:rPr>
      </w:pPr>
    </w:p>
    <w:sectPr w:rsidR="003E0DCA" w:rsidRPr="0099672C" w:rsidSect="00840531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83" w:rsidRDefault="00493483">
      <w:r>
        <w:separator/>
      </w:r>
    </w:p>
  </w:endnote>
  <w:endnote w:type="continuationSeparator" w:id="0">
    <w:p w:rsidR="00493483" w:rsidRDefault="0049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3"/>
      <w:gridCol w:w="4403"/>
      <w:gridCol w:w="1620"/>
      <w:gridCol w:w="1620"/>
    </w:tblGrid>
    <w:tr w:rsidR="00511915">
      <w:trPr>
        <w:trHeight w:val="313"/>
      </w:trPr>
      <w:tc>
        <w:tcPr>
          <w:tcW w:w="1683" w:type="dxa"/>
          <w:shd w:val="clear" w:color="auto" w:fill="D9D9D9"/>
        </w:tcPr>
        <w:p w:rsidR="00511915" w:rsidRPr="00000D7A" w:rsidRDefault="00511915" w:rsidP="008267CC">
          <w:pPr>
            <w:pStyle w:val="a4"/>
            <w:rPr>
              <w:rFonts w:eastAsia="Times New Roman"/>
              <w:b/>
              <w:bCs/>
              <w:i/>
            </w:rPr>
          </w:pPr>
          <w:r w:rsidRPr="00000D7A">
            <w:rPr>
              <w:rFonts w:eastAsia="Times New Roman"/>
              <w:b/>
              <w:bCs/>
              <w:i/>
            </w:rPr>
            <w:t>Редакция: 3.0</w:t>
          </w:r>
        </w:p>
      </w:tc>
      <w:tc>
        <w:tcPr>
          <w:tcW w:w="4403" w:type="dxa"/>
          <w:shd w:val="clear" w:color="auto" w:fill="D9D9D9"/>
        </w:tcPr>
        <w:p w:rsidR="00511915" w:rsidRPr="00000D7A" w:rsidRDefault="00511915" w:rsidP="008267CC">
          <w:pPr>
            <w:pStyle w:val="a4"/>
            <w:rPr>
              <w:rFonts w:eastAsia="Times New Roman"/>
              <w:b/>
              <w:bCs/>
              <w:i/>
              <w:sz w:val="12"/>
              <w:szCs w:val="12"/>
            </w:rPr>
          </w:pPr>
          <w:r w:rsidRPr="00000D7A">
            <w:rPr>
              <w:rFonts w:eastAsia="Times New Roman"/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 w:rsidRPr="00000D7A">
            <w:rPr>
              <w:rFonts w:eastAsia="Times New Roman"/>
              <w:b/>
              <w:bCs/>
              <w:i/>
              <w:sz w:val="12"/>
              <w:szCs w:val="12"/>
            </w:rPr>
            <w:t>о</w:t>
          </w:r>
          <w:r w:rsidRPr="00000D7A">
            <w:rPr>
              <w:rFonts w:eastAsia="Times New Roman"/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511915" w:rsidRPr="00000D7A" w:rsidRDefault="00511915" w:rsidP="008E2343">
          <w:pPr>
            <w:pStyle w:val="a4"/>
            <w:rPr>
              <w:rFonts w:eastAsia="Times New Roman"/>
              <w:bCs/>
            </w:rPr>
          </w:pPr>
          <w:r w:rsidRPr="00000D7A">
            <w:rPr>
              <w:rFonts w:eastAsia="Times New Roman"/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8E2343" w:rsidRPr="00000D7A">
            <w:rPr>
              <w:rFonts w:eastAsia="Times New Roman"/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620" w:type="dxa"/>
          <w:shd w:val="clear" w:color="auto" w:fill="D9D9D9"/>
        </w:tcPr>
        <w:p w:rsidR="00511915" w:rsidRPr="00000D7A" w:rsidRDefault="00511915" w:rsidP="008267CC">
          <w:pPr>
            <w:pStyle w:val="a4"/>
            <w:rPr>
              <w:rFonts w:eastAsia="Times New Roman"/>
              <w:b/>
              <w:bCs/>
              <w:i/>
              <w:sz w:val="12"/>
              <w:szCs w:val="12"/>
            </w:rPr>
          </w:pPr>
          <w:r w:rsidRPr="00000D7A">
            <w:rPr>
              <w:rFonts w:eastAsia="Times New Roman"/>
              <w:bCs/>
            </w:rPr>
            <w:t xml:space="preserve"> Экз. №____</w:t>
          </w:r>
        </w:p>
      </w:tc>
      <w:tc>
        <w:tcPr>
          <w:tcW w:w="1620" w:type="dxa"/>
          <w:shd w:val="clear" w:color="auto" w:fill="D9D9D9"/>
        </w:tcPr>
        <w:p w:rsidR="00511915" w:rsidRPr="00000D7A" w:rsidRDefault="00511915" w:rsidP="008267CC">
          <w:pPr>
            <w:pStyle w:val="a4"/>
            <w:jc w:val="right"/>
            <w:rPr>
              <w:rFonts w:eastAsia="Times New Roman"/>
              <w:bCs/>
              <w:i/>
            </w:rPr>
          </w:pPr>
          <w:r w:rsidRPr="00000D7A">
            <w:rPr>
              <w:rFonts w:eastAsia="Times New Roman"/>
              <w:bCs/>
              <w:i/>
            </w:rPr>
            <w:t xml:space="preserve">Стр. </w:t>
          </w:r>
          <w:r w:rsidRPr="00000D7A">
            <w:rPr>
              <w:rStyle w:val="aa"/>
              <w:rFonts w:eastAsia="Times New Roman"/>
            </w:rPr>
            <w:fldChar w:fldCharType="begin"/>
          </w:r>
          <w:r w:rsidRPr="00000D7A">
            <w:rPr>
              <w:rStyle w:val="aa"/>
              <w:rFonts w:eastAsia="Times New Roman"/>
            </w:rPr>
            <w:instrText xml:space="preserve"> PAGE </w:instrText>
          </w:r>
          <w:r w:rsidRPr="00000D7A">
            <w:rPr>
              <w:rStyle w:val="aa"/>
              <w:rFonts w:eastAsia="Times New Roman"/>
            </w:rPr>
            <w:fldChar w:fldCharType="separate"/>
          </w:r>
          <w:r w:rsidR="00DB3730">
            <w:rPr>
              <w:rStyle w:val="aa"/>
              <w:rFonts w:eastAsia="Times New Roman"/>
              <w:noProof/>
            </w:rPr>
            <w:t>1</w:t>
          </w:r>
          <w:r w:rsidRPr="00000D7A">
            <w:rPr>
              <w:rStyle w:val="aa"/>
              <w:rFonts w:eastAsia="Times New Roman"/>
            </w:rPr>
            <w:fldChar w:fldCharType="end"/>
          </w:r>
          <w:r w:rsidRPr="00000D7A">
            <w:rPr>
              <w:rFonts w:eastAsia="Times New Roman"/>
              <w:bCs/>
              <w:i/>
            </w:rPr>
            <w:t xml:space="preserve"> из </w:t>
          </w:r>
          <w:r w:rsidRPr="00000D7A">
            <w:rPr>
              <w:rStyle w:val="aa"/>
              <w:rFonts w:eastAsia="Times New Roman"/>
            </w:rPr>
            <w:fldChar w:fldCharType="begin"/>
          </w:r>
          <w:r w:rsidRPr="00000D7A">
            <w:rPr>
              <w:rStyle w:val="aa"/>
              <w:rFonts w:eastAsia="Times New Roman"/>
            </w:rPr>
            <w:instrText xml:space="preserve"> NUMPAGES </w:instrText>
          </w:r>
          <w:r w:rsidRPr="00000D7A">
            <w:rPr>
              <w:rStyle w:val="aa"/>
              <w:rFonts w:eastAsia="Times New Roman"/>
            </w:rPr>
            <w:fldChar w:fldCharType="separate"/>
          </w:r>
          <w:r w:rsidR="00DB3730">
            <w:rPr>
              <w:rStyle w:val="aa"/>
              <w:rFonts w:eastAsia="Times New Roman"/>
              <w:noProof/>
            </w:rPr>
            <w:t>10</w:t>
          </w:r>
          <w:r w:rsidRPr="00000D7A">
            <w:rPr>
              <w:rStyle w:val="aa"/>
              <w:rFonts w:eastAsia="Times New Roman"/>
            </w:rPr>
            <w:fldChar w:fldCharType="end"/>
          </w:r>
        </w:p>
      </w:tc>
    </w:tr>
  </w:tbl>
  <w:p w:rsidR="00511915" w:rsidRDefault="005119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83" w:rsidRDefault="00493483">
      <w:r>
        <w:separator/>
      </w:r>
    </w:p>
  </w:footnote>
  <w:footnote w:type="continuationSeparator" w:id="0">
    <w:p w:rsidR="00493483" w:rsidRDefault="0049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086"/>
      <w:gridCol w:w="7484"/>
    </w:tblGrid>
    <w:tr w:rsidR="008E2343" w:rsidRPr="00E21C02" w:rsidTr="008E2343">
      <w:trPr>
        <w:trHeight w:val="294"/>
      </w:trPr>
      <w:tc>
        <w:tcPr>
          <w:tcW w:w="2086" w:type="dxa"/>
          <w:vMerge w:val="restart"/>
          <w:shd w:val="clear" w:color="auto" w:fill="auto"/>
          <w:vAlign w:val="center"/>
        </w:tcPr>
        <w:p w:rsidR="008E2343" w:rsidRPr="003F0DDA" w:rsidRDefault="008E2343" w:rsidP="00000D7A">
          <w:pPr>
            <w:pStyle w:val="a7"/>
            <w:jc w:val="center"/>
            <w:rPr>
              <w:i/>
              <w:lang w:eastAsia="ru-RU"/>
            </w:rPr>
          </w:pPr>
          <w:r w:rsidRPr="005C37BF">
            <w:rPr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98.3pt">
                <v:imagedata r:id="rId1" o:title="новая Эмблема колледжа"/>
              </v:shape>
            </w:pict>
          </w:r>
        </w:p>
      </w:tc>
      <w:tc>
        <w:tcPr>
          <w:tcW w:w="7484" w:type="dxa"/>
        </w:tcPr>
        <w:p w:rsidR="008E2343" w:rsidRPr="005C37BF" w:rsidRDefault="008E2343" w:rsidP="00000D7A">
          <w:pPr>
            <w:pStyle w:val="a7"/>
            <w:jc w:val="center"/>
            <w:rPr>
              <w:sz w:val="22"/>
              <w:lang w:eastAsia="ru-RU"/>
            </w:rPr>
          </w:pPr>
          <w:r w:rsidRPr="005C37BF">
            <w:rPr>
              <w:sz w:val="22"/>
              <w:lang w:eastAsia="ru-RU"/>
            </w:rPr>
            <w:t>Министерство образования, науки и молодежной политики</w:t>
          </w:r>
        </w:p>
        <w:p w:rsidR="008E2343" w:rsidRPr="005C37BF" w:rsidRDefault="008E2343" w:rsidP="00000D7A">
          <w:pPr>
            <w:pStyle w:val="a7"/>
            <w:jc w:val="center"/>
            <w:rPr>
              <w:sz w:val="22"/>
              <w:lang w:eastAsia="ru-RU"/>
            </w:rPr>
          </w:pPr>
          <w:r w:rsidRPr="005C37BF">
            <w:rPr>
              <w:sz w:val="22"/>
              <w:lang w:eastAsia="ru-RU"/>
            </w:rPr>
            <w:t>Краснодарского края</w:t>
          </w:r>
        </w:p>
      </w:tc>
    </w:tr>
    <w:tr w:rsidR="008E2343" w:rsidRPr="00E21C02" w:rsidTr="008E2343">
      <w:trPr>
        <w:trHeight w:val="510"/>
      </w:trPr>
      <w:tc>
        <w:tcPr>
          <w:tcW w:w="2086" w:type="dxa"/>
          <w:vMerge/>
          <w:shd w:val="clear" w:color="auto" w:fill="auto"/>
        </w:tcPr>
        <w:p w:rsidR="008E2343" w:rsidRDefault="008E2343" w:rsidP="008267CC">
          <w:pPr>
            <w:pStyle w:val="a9"/>
            <w:jc w:val="center"/>
          </w:pPr>
        </w:p>
      </w:tc>
      <w:tc>
        <w:tcPr>
          <w:tcW w:w="7484" w:type="dxa"/>
        </w:tcPr>
        <w:p w:rsidR="008E2343" w:rsidRPr="005C37BF" w:rsidRDefault="008E2343" w:rsidP="00000D7A">
          <w:pPr>
            <w:pStyle w:val="a7"/>
            <w:jc w:val="center"/>
            <w:rPr>
              <w:i/>
              <w:sz w:val="22"/>
              <w:lang w:eastAsia="ru-RU"/>
            </w:rPr>
          </w:pPr>
          <w:r w:rsidRPr="005C37BF">
            <w:rPr>
              <w:sz w:val="22"/>
              <w:lang w:eastAsia="ru-RU"/>
            </w:rPr>
            <w:t>Государственное бюджетное профессиональное образовательное учрежд</w:t>
          </w:r>
          <w:r w:rsidRPr="005C37BF">
            <w:rPr>
              <w:sz w:val="22"/>
              <w:lang w:eastAsia="ru-RU"/>
            </w:rPr>
            <w:t>е</w:t>
          </w:r>
          <w:r w:rsidRPr="005C37BF">
            <w:rPr>
              <w:sz w:val="22"/>
              <w:lang w:eastAsia="ru-RU"/>
            </w:rPr>
            <w:t>ние Краснодарского края «Ейский полипрофильный колледж»</w:t>
          </w:r>
        </w:p>
      </w:tc>
    </w:tr>
    <w:tr w:rsidR="008E2343" w:rsidRPr="00E21C02" w:rsidTr="008E2343">
      <w:trPr>
        <w:trHeight w:val="277"/>
      </w:trPr>
      <w:tc>
        <w:tcPr>
          <w:tcW w:w="2086" w:type="dxa"/>
          <w:vMerge/>
          <w:shd w:val="clear" w:color="auto" w:fill="auto"/>
        </w:tcPr>
        <w:p w:rsidR="008E2343" w:rsidRDefault="008E2343" w:rsidP="008267CC">
          <w:pPr>
            <w:pStyle w:val="a9"/>
            <w:jc w:val="center"/>
          </w:pPr>
        </w:p>
      </w:tc>
      <w:tc>
        <w:tcPr>
          <w:tcW w:w="7484" w:type="dxa"/>
          <w:vMerge w:val="restart"/>
          <w:vAlign w:val="center"/>
        </w:tcPr>
        <w:p w:rsidR="008E2343" w:rsidRPr="00E21C02" w:rsidRDefault="008E2343" w:rsidP="008E2343">
          <w:pPr>
            <w:pStyle w:val="a9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Положение о Совете </w:t>
          </w:r>
          <w:r w:rsidRPr="00E21C02">
            <w:rPr>
              <w:rFonts w:ascii="Times New Roman" w:hAnsi="Times New Roman" w:cs="Times New Roman"/>
              <w:sz w:val="28"/>
              <w:szCs w:val="28"/>
            </w:rPr>
            <w:t>ГБ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E21C02">
            <w:rPr>
              <w:rFonts w:ascii="Times New Roman" w:hAnsi="Times New Roman" w:cs="Times New Roman"/>
              <w:sz w:val="28"/>
              <w:szCs w:val="28"/>
            </w:rPr>
            <w:t xml:space="preserve">ОУ </w:t>
          </w:r>
          <w:r>
            <w:rPr>
              <w:rFonts w:ascii="Times New Roman" w:hAnsi="Times New Roman" w:cs="Times New Roman"/>
              <w:sz w:val="28"/>
              <w:szCs w:val="28"/>
            </w:rPr>
            <w:t>КК ЕПК</w:t>
          </w:r>
        </w:p>
      </w:tc>
    </w:tr>
    <w:tr w:rsidR="008E2343" w:rsidRPr="00E21C02" w:rsidTr="008E2343">
      <w:tc>
        <w:tcPr>
          <w:tcW w:w="2086" w:type="dxa"/>
          <w:shd w:val="clear" w:color="auto" w:fill="auto"/>
        </w:tcPr>
        <w:p w:rsidR="008E2343" w:rsidRPr="00623D88" w:rsidRDefault="008E2343" w:rsidP="008267CC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О</w:t>
          </w:r>
          <w:r w:rsidRPr="00623D88">
            <w:rPr>
              <w:b/>
            </w:rPr>
            <w:t>Д-</w:t>
          </w:r>
          <w:r>
            <w:rPr>
              <w:b/>
            </w:rPr>
            <w:t>П</w:t>
          </w:r>
          <w:r w:rsidRPr="00623D88">
            <w:rPr>
              <w:b/>
            </w:rPr>
            <w:t>-</w:t>
          </w:r>
          <w:r>
            <w:rPr>
              <w:b/>
            </w:rPr>
            <w:t>12</w:t>
          </w:r>
        </w:p>
      </w:tc>
      <w:tc>
        <w:tcPr>
          <w:tcW w:w="7484" w:type="dxa"/>
          <w:vMerge/>
        </w:tcPr>
        <w:p w:rsidR="008E2343" w:rsidRPr="00E21C02" w:rsidRDefault="008E2343" w:rsidP="008267CC">
          <w:pPr>
            <w:pStyle w:val="a7"/>
            <w:jc w:val="center"/>
            <w:rPr>
              <w:b/>
              <w:i/>
            </w:rPr>
          </w:pPr>
        </w:p>
      </w:tc>
    </w:tr>
  </w:tbl>
  <w:p w:rsidR="00511915" w:rsidRDefault="005119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670"/>
    <w:multiLevelType w:val="hybridMultilevel"/>
    <w:tmpl w:val="05A0325E"/>
    <w:lvl w:ilvl="0" w:tplc="A35C8382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34B66B93"/>
    <w:multiLevelType w:val="hybridMultilevel"/>
    <w:tmpl w:val="4CA6FCA8"/>
    <w:lvl w:ilvl="0" w:tplc="F9E45216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45836C4D"/>
    <w:multiLevelType w:val="hybridMultilevel"/>
    <w:tmpl w:val="46AA3DE0"/>
    <w:lvl w:ilvl="0" w:tplc="2AD8141C">
      <w:start w:val="1"/>
      <w:numFmt w:val="bullet"/>
      <w:lvlText w:val=""/>
      <w:lvlJc w:val="left"/>
      <w:pPr>
        <w:tabs>
          <w:tab w:val="num" w:pos="1418"/>
        </w:tabs>
        <w:ind w:left="0" w:firstLine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0D7"/>
    <w:multiLevelType w:val="hybridMultilevel"/>
    <w:tmpl w:val="51209EAE"/>
    <w:lvl w:ilvl="0" w:tplc="25547DC8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64DF1890"/>
    <w:multiLevelType w:val="hybridMultilevel"/>
    <w:tmpl w:val="EE2825D0"/>
    <w:lvl w:ilvl="0" w:tplc="5694FB6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125"/>
    <w:multiLevelType w:val="hybridMultilevel"/>
    <w:tmpl w:val="DF00864E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DCA"/>
    <w:rsid w:val="00000D7A"/>
    <w:rsid w:val="00035973"/>
    <w:rsid w:val="0003647F"/>
    <w:rsid w:val="000367E9"/>
    <w:rsid w:val="000477CC"/>
    <w:rsid w:val="000559F5"/>
    <w:rsid w:val="000668EC"/>
    <w:rsid w:val="000865A0"/>
    <w:rsid w:val="00090CB0"/>
    <w:rsid w:val="000F173C"/>
    <w:rsid w:val="00106F83"/>
    <w:rsid w:val="00130C7D"/>
    <w:rsid w:val="001601C0"/>
    <w:rsid w:val="00162F6B"/>
    <w:rsid w:val="001A3674"/>
    <w:rsid w:val="001E5F91"/>
    <w:rsid w:val="001F1145"/>
    <w:rsid w:val="002E0467"/>
    <w:rsid w:val="002E24CF"/>
    <w:rsid w:val="00305654"/>
    <w:rsid w:val="00353257"/>
    <w:rsid w:val="003809E7"/>
    <w:rsid w:val="003A3DB5"/>
    <w:rsid w:val="003A41E2"/>
    <w:rsid w:val="003D558F"/>
    <w:rsid w:val="003E0DCA"/>
    <w:rsid w:val="003F71BB"/>
    <w:rsid w:val="00417D28"/>
    <w:rsid w:val="0048025F"/>
    <w:rsid w:val="00485C1E"/>
    <w:rsid w:val="00493483"/>
    <w:rsid w:val="004963E6"/>
    <w:rsid w:val="004A196C"/>
    <w:rsid w:val="004D1789"/>
    <w:rsid w:val="00500982"/>
    <w:rsid w:val="00501FAC"/>
    <w:rsid w:val="005050C8"/>
    <w:rsid w:val="00511915"/>
    <w:rsid w:val="005472EA"/>
    <w:rsid w:val="00565F06"/>
    <w:rsid w:val="0057276F"/>
    <w:rsid w:val="0058067D"/>
    <w:rsid w:val="005A1B33"/>
    <w:rsid w:val="005C6F61"/>
    <w:rsid w:val="005F0293"/>
    <w:rsid w:val="0061122D"/>
    <w:rsid w:val="00611BA3"/>
    <w:rsid w:val="00633FAE"/>
    <w:rsid w:val="00645AED"/>
    <w:rsid w:val="00674257"/>
    <w:rsid w:val="00677595"/>
    <w:rsid w:val="00680FE1"/>
    <w:rsid w:val="0069009B"/>
    <w:rsid w:val="006B380A"/>
    <w:rsid w:val="006F6DE3"/>
    <w:rsid w:val="00711CF4"/>
    <w:rsid w:val="0073077B"/>
    <w:rsid w:val="007512D2"/>
    <w:rsid w:val="007554EE"/>
    <w:rsid w:val="00763028"/>
    <w:rsid w:val="007706B1"/>
    <w:rsid w:val="007C6F6A"/>
    <w:rsid w:val="007D0190"/>
    <w:rsid w:val="007F5144"/>
    <w:rsid w:val="00821C6E"/>
    <w:rsid w:val="008267CC"/>
    <w:rsid w:val="00840531"/>
    <w:rsid w:val="00841880"/>
    <w:rsid w:val="008B4DCC"/>
    <w:rsid w:val="008D7BCB"/>
    <w:rsid w:val="008E021E"/>
    <w:rsid w:val="008E2343"/>
    <w:rsid w:val="008E6671"/>
    <w:rsid w:val="00910620"/>
    <w:rsid w:val="00913A23"/>
    <w:rsid w:val="00941884"/>
    <w:rsid w:val="00963D14"/>
    <w:rsid w:val="00971BCF"/>
    <w:rsid w:val="00980C63"/>
    <w:rsid w:val="00993576"/>
    <w:rsid w:val="0099672C"/>
    <w:rsid w:val="009B3E59"/>
    <w:rsid w:val="00A17356"/>
    <w:rsid w:val="00A2213C"/>
    <w:rsid w:val="00A238B0"/>
    <w:rsid w:val="00A24DF1"/>
    <w:rsid w:val="00A359A5"/>
    <w:rsid w:val="00A60613"/>
    <w:rsid w:val="00AA3273"/>
    <w:rsid w:val="00AB243D"/>
    <w:rsid w:val="00AE4389"/>
    <w:rsid w:val="00AE45DB"/>
    <w:rsid w:val="00B119EA"/>
    <w:rsid w:val="00B12092"/>
    <w:rsid w:val="00B574C4"/>
    <w:rsid w:val="00B74DF0"/>
    <w:rsid w:val="00B94BD3"/>
    <w:rsid w:val="00BB4A44"/>
    <w:rsid w:val="00BB5CDA"/>
    <w:rsid w:val="00BD72B5"/>
    <w:rsid w:val="00C16A4B"/>
    <w:rsid w:val="00C43B10"/>
    <w:rsid w:val="00C63234"/>
    <w:rsid w:val="00C7526A"/>
    <w:rsid w:val="00C7740B"/>
    <w:rsid w:val="00C9157D"/>
    <w:rsid w:val="00CA7D83"/>
    <w:rsid w:val="00CF392D"/>
    <w:rsid w:val="00D0278C"/>
    <w:rsid w:val="00D10CC7"/>
    <w:rsid w:val="00D43D16"/>
    <w:rsid w:val="00D77167"/>
    <w:rsid w:val="00D9540C"/>
    <w:rsid w:val="00D96B73"/>
    <w:rsid w:val="00DB3730"/>
    <w:rsid w:val="00DD320B"/>
    <w:rsid w:val="00DF4667"/>
    <w:rsid w:val="00E00D17"/>
    <w:rsid w:val="00E07322"/>
    <w:rsid w:val="00E2783D"/>
    <w:rsid w:val="00E3475F"/>
    <w:rsid w:val="00E47118"/>
    <w:rsid w:val="00E60C6D"/>
    <w:rsid w:val="00E70012"/>
    <w:rsid w:val="00E83476"/>
    <w:rsid w:val="00E91293"/>
    <w:rsid w:val="00EA1B85"/>
    <w:rsid w:val="00EA3D27"/>
    <w:rsid w:val="00EB6D37"/>
    <w:rsid w:val="00EE2137"/>
    <w:rsid w:val="00EF3632"/>
    <w:rsid w:val="00F005DC"/>
    <w:rsid w:val="00F1438E"/>
    <w:rsid w:val="00F3524B"/>
    <w:rsid w:val="00F73B17"/>
    <w:rsid w:val="00FB4071"/>
    <w:rsid w:val="00FB5819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1AE36A-9F5D-4F63-8619-89C7B91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qFormat/>
    <w:rsid w:val="003E0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E0D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rsid w:val="003E0DCA"/>
    <w:pPr>
      <w:widowControl w:val="0"/>
      <w:spacing w:line="320" w:lineRule="auto"/>
      <w:ind w:firstLine="280"/>
      <w:jc w:val="both"/>
    </w:pPr>
    <w:rPr>
      <w:rFonts w:eastAsia="Times New Roman"/>
      <w:snapToGrid w:val="0"/>
      <w:sz w:val="18"/>
    </w:rPr>
  </w:style>
  <w:style w:type="paragraph" w:customStyle="1" w:styleId="FR1">
    <w:name w:val="FR1"/>
    <w:rsid w:val="003E0DCA"/>
    <w:pPr>
      <w:widowControl w:val="0"/>
      <w:spacing w:line="360" w:lineRule="auto"/>
      <w:jc w:val="both"/>
    </w:pPr>
    <w:rPr>
      <w:rFonts w:ascii="Arial" w:eastAsia="Times New Roman" w:hAnsi="Arial"/>
      <w:snapToGrid w:val="0"/>
      <w:sz w:val="16"/>
    </w:rPr>
  </w:style>
  <w:style w:type="paragraph" w:customStyle="1" w:styleId="a3">
    <w:basedOn w:val="a"/>
    <w:rsid w:val="00F00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F005D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link w:val="a4"/>
    <w:rsid w:val="00F005DC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F005DC"/>
    <w:rPr>
      <w:rFonts w:eastAsia="Times New Roman"/>
      <w:sz w:val="28"/>
      <w:lang w:eastAsia="ru-RU"/>
    </w:rPr>
  </w:style>
  <w:style w:type="paragraph" w:styleId="a7">
    <w:name w:val="header"/>
    <w:basedOn w:val="a"/>
    <w:link w:val="a8"/>
    <w:rsid w:val="00F005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005DC"/>
    <w:rPr>
      <w:rFonts w:eastAsia="MS Mincho"/>
      <w:sz w:val="24"/>
      <w:szCs w:val="24"/>
      <w:lang w:val="ru-RU" w:eastAsia="ja-JP" w:bidi="ar-SA"/>
    </w:rPr>
  </w:style>
  <w:style w:type="paragraph" w:styleId="a9">
    <w:name w:val="Balloon Text"/>
    <w:basedOn w:val="a"/>
    <w:semiHidden/>
    <w:rsid w:val="00F005D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F005DC"/>
  </w:style>
  <w:style w:type="character" w:styleId="ab">
    <w:name w:val="Hyperlink"/>
    <w:rsid w:val="00F35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72C"/>
  </w:style>
  <w:style w:type="paragraph" w:styleId="ac">
    <w:name w:val="Normal (Web)"/>
    <w:basedOn w:val="a"/>
    <w:rsid w:val="0099672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Strong"/>
    <w:qFormat/>
    <w:rsid w:val="00996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896">
          <w:marLeft w:val="0"/>
          <w:marRight w:val="136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146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dotted" w:sz="6" w:space="16" w:color="CCCCCC"/>
                <w:right w:val="none" w:sz="0" w:space="0" w:color="auto"/>
              </w:divBdr>
              <w:divsChild>
                <w:div w:id="92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550">
                  <w:marLeft w:val="0"/>
                  <w:marRight w:val="0"/>
                  <w:marTop w:val="217"/>
                  <w:marBottom w:val="0"/>
                  <w:divBdr>
                    <w:top w:val="dotted" w:sz="6" w:space="1" w:color="CCCCCC"/>
                    <w:left w:val="none" w:sz="0" w:space="0" w:color="auto"/>
                    <w:bottom w:val="dotted" w:sz="6" w:space="1" w:color="CCCCCC"/>
                    <w:right w:val="none" w:sz="0" w:space="0" w:color="auto"/>
                  </w:divBdr>
                </w:div>
              </w:divsChild>
            </w:div>
          </w:divsChild>
        </w:div>
        <w:div w:id="1537890870">
          <w:marLeft w:val="0"/>
          <w:marRight w:val="0"/>
          <w:marTop w:val="0"/>
          <w:marBottom w:val="611"/>
          <w:divBdr>
            <w:top w:val="single" w:sz="6" w:space="7" w:color="E8E8E8"/>
            <w:left w:val="single" w:sz="6" w:space="7" w:color="E8E8E8"/>
            <w:bottom w:val="single" w:sz="6" w:space="7" w:color="E8E8E8"/>
            <w:right w:val="single" w:sz="6" w:space="7" w:color="E8E8E8"/>
          </w:divBdr>
          <w:divsChild>
            <w:div w:id="845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2gcs8K/E5wjwtvs9Hh4nHjwyM9BVFoDO6yG7DvQRLeg=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UXmfxH4qvu8TWKO1bnLu9mEoXBzylERuhNwDi9YQ0/8=</DigestValue>
    </Reference>
  </SignedInfo>
  <SignatureValue>yNCzXQ4ESD0ZaGCajmA2MBWUOTQPgzcZxAalVmwk8/EO1pvjdUi9VnfWpHHJAxoF
cw0bQEKvFxU0SaowgNEgrA==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1X8SYW9TTOVr2MX1Oga1FjuE0ks=</DigestValue>
      </Reference>
      <Reference URI="/word/endnotes.xml?ContentType=application/vnd.openxmlformats-officedocument.wordprocessingml.endnotes+xml">
        <DigestMethod Algorithm="http://www.w3.org/2000/09/xmldsig#sha1"/>
        <DigestValue>7z+QeI4+X4zb6vqqXPHWsVIAvAM=</DigestValue>
      </Reference>
      <Reference URI="/word/fontTable.xml?ContentType=application/vnd.openxmlformats-officedocument.wordprocessingml.fontTable+xml">
        <DigestMethod Algorithm="http://www.w3.org/2000/09/xmldsig#sha1"/>
        <DigestValue>AL2TDCLIKT6P2woC5U8UTWcU8xM=</DigestValue>
      </Reference>
      <Reference URI="/word/footer1.xml?ContentType=application/vnd.openxmlformats-officedocument.wordprocessingml.footer+xml">
        <DigestMethod Algorithm="http://www.w3.org/2000/09/xmldsig#sha1"/>
        <DigestValue>TKMtnPiNu9nYRv6H2iG9uxBnH0w=</DigestValue>
      </Reference>
      <Reference URI="/word/footnotes.xml?ContentType=application/vnd.openxmlformats-officedocument.wordprocessingml.footnotes+xml">
        <DigestMethod Algorithm="http://www.w3.org/2000/09/xmldsig#sha1"/>
        <DigestValue>YY3+0gyiFSLRMk5lSXhXQNpJEec=</DigestValue>
      </Reference>
      <Reference URI="/word/header1.xml?ContentType=application/vnd.openxmlformats-officedocument.wordprocessingml.header+xml">
        <DigestMethod Algorithm="http://www.w3.org/2000/09/xmldsig#sha1"/>
        <DigestValue>xEiwOgr3uIF98UWbLRzY0dgxCYE=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Xbii68FC6/gBz4pNYjc2sxUoYRY=</DigestValue>
      </Reference>
      <Reference URI="/word/settings.xml?ContentType=application/vnd.openxmlformats-officedocument.wordprocessingml.settings+xml">
        <DigestMethod Algorithm="http://www.w3.org/2000/09/xmldsig#sha1"/>
        <DigestValue>SCv2GUji1ahf0S87s4iQy/P6zw0=</DigestValue>
      </Reference>
      <Reference URI="/word/styles.xml?ContentType=application/vnd.openxmlformats-officedocument.wordprocessingml.styles+xml">
        <DigestMethod Algorithm="http://www.w3.org/2000/09/xmldsig#sha1"/>
        <DigestValue>8skNZrbzj5FcCSeX6wHnYMVLmGM=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rQcaCM800I+Ej+B4opjOdE//MN4=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2020-12-30T08:03:12Z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колледжа </vt:lpstr>
    </vt:vector>
  </TitlesOfParts>
  <Company>MoBIL GROUP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колледжа</dc:title>
  <dc:subject/>
  <dc:creator>Admin</dc:creator>
  <cp:keywords/>
  <dc:description/>
  <cp:lastModifiedBy>denspam</cp:lastModifiedBy>
  <cp:revision>2</cp:revision>
  <cp:lastPrinted>2016-10-05T12:41:00Z</cp:lastPrinted>
  <dcterms:created xsi:type="dcterms:W3CDTF">2020-12-30T08:03:00Z</dcterms:created>
  <dcterms:modified xsi:type="dcterms:W3CDTF">2020-12-30T08:03:00Z</dcterms:modified>
</cp:coreProperties>
</file>